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28D18" w14:textId="77777777" w:rsidR="00CA346D" w:rsidRPr="0065279F" w:rsidRDefault="00CA346D" w:rsidP="000A524E">
      <w:pPr>
        <w:pStyle w:val="berschrift1"/>
        <w:ind w:right="-1"/>
        <w:rPr>
          <w:rFonts w:ascii="Tahoma" w:hAnsi="Tahoma" w:cs="Tahoma"/>
          <w:color w:val="F59B0D"/>
          <w:sz w:val="21"/>
          <w:szCs w:val="21"/>
        </w:rPr>
      </w:pPr>
      <w:bookmarkStart w:id="0" w:name="_Toc150764792"/>
      <w:bookmarkStart w:id="1" w:name="_Toc159063081"/>
      <w:bookmarkStart w:id="2" w:name="_Toc159063492"/>
      <w:bookmarkStart w:id="3" w:name="_Toc159063742"/>
      <w:bookmarkStart w:id="4" w:name="_Toc159063877"/>
    </w:p>
    <w:p w14:paraId="0A694715" w14:textId="1920F8FF" w:rsidR="00C12E6D" w:rsidRPr="00AE130F" w:rsidRDefault="00C12E6D" w:rsidP="00AE130F">
      <w:pPr>
        <w:rPr>
          <w:rFonts w:ascii="Tahoma" w:hAnsi="Tahoma" w:cs="Tahoma"/>
          <w:i/>
          <w:iCs/>
        </w:rPr>
      </w:pPr>
      <w:r w:rsidRPr="00AE130F">
        <w:rPr>
          <w:rFonts w:ascii="Tahoma" w:hAnsi="Tahoma" w:cs="Tahoma"/>
          <w:i/>
          <w:iCs/>
        </w:rPr>
        <w:t>Hinweis: Wird eure Chor-AG aus öffentlichen oder privaten Mitteln gefördert, müsst ihr die Kooperationsvereinbarung an die Vorgaben</w:t>
      </w:r>
      <w:r w:rsidR="00B95AAD" w:rsidRPr="00AE130F">
        <w:rPr>
          <w:rFonts w:ascii="Tahoma" w:hAnsi="Tahoma" w:cs="Tahoma"/>
          <w:i/>
          <w:iCs/>
        </w:rPr>
        <w:t xml:space="preserve"> de</w:t>
      </w:r>
      <w:r w:rsidR="00CA346D" w:rsidRPr="00AE130F">
        <w:rPr>
          <w:rFonts w:ascii="Tahoma" w:hAnsi="Tahoma" w:cs="Tahoma"/>
          <w:i/>
          <w:iCs/>
        </w:rPr>
        <w:t>r Förderinst</w:t>
      </w:r>
      <w:r w:rsidR="00FB550B" w:rsidRPr="00AE130F">
        <w:rPr>
          <w:rFonts w:ascii="Tahoma" w:hAnsi="Tahoma" w:cs="Tahoma"/>
          <w:i/>
          <w:iCs/>
        </w:rPr>
        <w:t>it</w:t>
      </w:r>
      <w:r w:rsidR="00CA346D" w:rsidRPr="00AE130F">
        <w:rPr>
          <w:rFonts w:ascii="Tahoma" w:hAnsi="Tahoma" w:cs="Tahoma"/>
          <w:i/>
          <w:iCs/>
        </w:rPr>
        <w:t>ution</w:t>
      </w:r>
      <w:r w:rsidRPr="00AE130F">
        <w:rPr>
          <w:rFonts w:ascii="Tahoma" w:hAnsi="Tahoma" w:cs="Tahoma"/>
          <w:i/>
          <w:iCs/>
        </w:rPr>
        <w:t xml:space="preserve"> anpassen.</w:t>
      </w:r>
    </w:p>
    <w:p w14:paraId="2968B49E" w14:textId="77777777" w:rsidR="00FB550B" w:rsidRPr="00FB550B" w:rsidRDefault="00FB550B" w:rsidP="00FB550B"/>
    <w:p w14:paraId="2C5B2C1B" w14:textId="77777777" w:rsidR="00C12E6D" w:rsidRPr="0065279F" w:rsidRDefault="00C12E6D" w:rsidP="00340AC2">
      <w:pPr>
        <w:pStyle w:val="berschrift1"/>
        <w:ind w:right="-1"/>
        <w:jc w:val="center"/>
        <w:rPr>
          <w:rFonts w:ascii="Tahoma" w:hAnsi="Tahoma" w:cs="Tahoma"/>
          <w:color w:val="auto"/>
          <w:sz w:val="21"/>
          <w:szCs w:val="21"/>
        </w:rPr>
      </w:pPr>
    </w:p>
    <w:p w14:paraId="145D4A61" w14:textId="03D8B9C3" w:rsidR="00340AC2" w:rsidRPr="000A524E" w:rsidRDefault="00340AC2" w:rsidP="000A524E">
      <w:pPr>
        <w:jc w:val="center"/>
        <w:rPr>
          <w:rFonts w:ascii="Tahoma" w:hAnsi="Tahoma" w:cs="Tahoma"/>
          <w:b/>
          <w:bCs/>
          <w:color w:val="006E89"/>
          <w:sz w:val="36"/>
          <w:szCs w:val="36"/>
        </w:rPr>
      </w:pPr>
      <w:r w:rsidRPr="000A524E">
        <w:rPr>
          <w:rFonts w:ascii="Tahoma" w:hAnsi="Tahoma" w:cs="Tahoma"/>
          <w:b/>
          <w:bCs/>
          <w:color w:val="006E89"/>
          <w:sz w:val="36"/>
          <w:szCs w:val="36"/>
        </w:rPr>
        <w:t>Kooperationsvereinbarung</w:t>
      </w:r>
      <w:bookmarkEnd w:id="0"/>
      <w:bookmarkEnd w:id="1"/>
      <w:bookmarkEnd w:id="2"/>
      <w:bookmarkEnd w:id="3"/>
      <w:bookmarkEnd w:id="4"/>
    </w:p>
    <w:p w14:paraId="59FB1798" w14:textId="77777777" w:rsidR="00340AC2" w:rsidRPr="0065279F" w:rsidRDefault="00340AC2" w:rsidP="000A524E">
      <w:pPr>
        <w:jc w:val="center"/>
        <w:rPr>
          <w:sz w:val="21"/>
          <w:szCs w:val="21"/>
        </w:rPr>
      </w:pPr>
      <w:bookmarkStart w:id="5" w:name="_Toc150764793"/>
      <w:r w:rsidRPr="000A524E">
        <w:rPr>
          <w:rFonts w:ascii="Tahoma" w:hAnsi="Tahoma" w:cs="Tahoma"/>
          <w:b/>
          <w:bCs/>
          <w:color w:val="006E89"/>
          <w:sz w:val="32"/>
          <w:szCs w:val="32"/>
        </w:rPr>
        <w:br/>
      </w:r>
      <w:bookmarkStart w:id="6" w:name="_Toc159063082"/>
      <w:bookmarkStart w:id="7" w:name="_Toc159063493"/>
      <w:bookmarkStart w:id="8" w:name="_Toc159063743"/>
      <w:bookmarkStart w:id="9" w:name="_Toc159063878"/>
      <w:r w:rsidRPr="000A524E">
        <w:rPr>
          <w:rFonts w:ascii="Tahoma" w:hAnsi="Tahoma" w:cs="Tahoma"/>
          <w:b/>
          <w:bCs/>
          <w:color w:val="006E89"/>
          <w:sz w:val="32"/>
          <w:szCs w:val="32"/>
        </w:rPr>
        <w:t>zwischen</w:t>
      </w:r>
      <w:bookmarkEnd w:id="5"/>
      <w:bookmarkEnd w:id="6"/>
      <w:bookmarkEnd w:id="7"/>
      <w:bookmarkEnd w:id="8"/>
      <w:bookmarkEnd w:id="9"/>
      <w:r w:rsidRPr="0065279F">
        <w:rPr>
          <w:sz w:val="21"/>
          <w:szCs w:val="21"/>
        </w:rPr>
        <w:br/>
      </w:r>
    </w:p>
    <w:p w14:paraId="10C51071" w14:textId="77777777" w:rsidR="00340AC2" w:rsidRPr="0065279F" w:rsidRDefault="00340AC2" w:rsidP="00340AC2">
      <w:pPr>
        <w:spacing w:line="288" w:lineRule="auto"/>
        <w:ind w:right="-1"/>
        <w:jc w:val="center"/>
        <w:rPr>
          <w:rFonts w:ascii="Tahoma" w:hAnsi="Tahoma" w:cs="Tahoma"/>
          <w:sz w:val="21"/>
          <w:szCs w:val="21"/>
        </w:rPr>
      </w:pPr>
      <w:r w:rsidRPr="0065279F">
        <w:rPr>
          <w:rFonts w:ascii="Tahoma" w:hAnsi="Tahoma" w:cs="Tahoma"/>
          <w:sz w:val="21"/>
          <w:szCs w:val="21"/>
        </w:rPr>
        <w:t>Name des Chorvereins</w:t>
      </w:r>
    </w:p>
    <w:p w14:paraId="731479F1" w14:textId="77777777" w:rsidR="00340AC2" w:rsidRPr="0065279F" w:rsidRDefault="00340AC2" w:rsidP="00340AC2">
      <w:pPr>
        <w:spacing w:line="288" w:lineRule="auto"/>
        <w:ind w:right="-1"/>
        <w:jc w:val="center"/>
        <w:rPr>
          <w:rFonts w:ascii="Tahoma" w:hAnsi="Tahoma" w:cs="Tahoma"/>
          <w:sz w:val="21"/>
          <w:szCs w:val="21"/>
        </w:rPr>
      </w:pPr>
      <w:r w:rsidRPr="0065279F">
        <w:rPr>
          <w:rFonts w:ascii="Tahoma" w:hAnsi="Tahoma" w:cs="Tahoma"/>
          <w:sz w:val="21"/>
          <w:szCs w:val="21"/>
        </w:rPr>
        <w:t>Anschrift</w:t>
      </w:r>
    </w:p>
    <w:p w14:paraId="739709E9" w14:textId="77777777" w:rsidR="00340AC2" w:rsidRPr="0065279F" w:rsidRDefault="00340AC2" w:rsidP="00340AC2">
      <w:pPr>
        <w:spacing w:line="288" w:lineRule="auto"/>
        <w:ind w:right="-1"/>
        <w:jc w:val="center"/>
        <w:rPr>
          <w:rFonts w:ascii="Tahoma" w:hAnsi="Tahoma" w:cs="Tahoma"/>
          <w:sz w:val="21"/>
          <w:szCs w:val="21"/>
        </w:rPr>
      </w:pPr>
      <w:r w:rsidRPr="0065279F">
        <w:rPr>
          <w:rFonts w:ascii="Tahoma" w:hAnsi="Tahoma" w:cs="Tahoma"/>
          <w:sz w:val="21"/>
          <w:szCs w:val="21"/>
        </w:rPr>
        <w:t>vertreten durch __________</w:t>
      </w:r>
    </w:p>
    <w:p w14:paraId="04641720" w14:textId="77777777" w:rsidR="00340AC2" w:rsidRPr="0065279F" w:rsidRDefault="00340AC2" w:rsidP="00340AC2">
      <w:pPr>
        <w:spacing w:line="288" w:lineRule="auto"/>
        <w:ind w:right="-1"/>
        <w:jc w:val="center"/>
        <w:rPr>
          <w:rFonts w:ascii="Tahoma" w:hAnsi="Tahoma" w:cs="Tahoma"/>
          <w:sz w:val="21"/>
          <w:szCs w:val="21"/>
        </w:rPr>
      </w:pPr>
    </w:p>
    <w:p w14:paraId="0ED7D442" w14:textId="075D7CAF" w:rsidR="00340AC2" w:rsidRPr="0065279F" w:rsidRDefault="0011070D" w:rsidP="00340AC2">
      <w:pPr>
        <w:spacing w:line="288" w:lineRule="auto"/>
        <w:ind w:right="-1"/>
        <w:jc w:val="center"/>
        <w:rPr>
          <w:rFonts w:ascii="Tahoma" w:hAnsi="Tahoma" w:cs="Tahoma"/>
          <w:sz w:val="21"/>
          <w:szCs w:val="21"/>
        </w:rPr>
      </w:pPr>
      <w:r>
        <w:rPr>
          <w:rFonts w:ascii="Tahoma" w:hAnsi="Tahoma" w:cs="Tahoma"/>
          <w:sz w:val="21"/>
          <w:szCs w:val="21"/>
        </w:rPr>
        <w:t>–</w:t>
      </w:r>
      <w:r w:rsidR="00340AC2" w:rsidRPr="0065279F">
        <w:rPr>
          <w:rFonts w:ascii="Tahoma" w:hAnsi="Tahoma" w:cs="Tahoma"/>
          <w:sz w:val="21"/>
          <w:szCs w:val="21"/>
        </w:rPr>
        <w:t xml:space="preserve"> im Folgenden Chorverein genannt</w:t>
      </w:r>
      <w:r>
        <w:rPr>
          <w:rFonts w:ascii="Tahoma" w:hAnsi="Tahoma" w:cs="Tahoma"/>
          <w:sz w:val="21"/>
          <w:szCs w:val="21"/>
        </w:rPr>
        <w:t xml:space="preserve"> –</w:t>
      </w:r>
    </w:p>
    <w:p w14:paraId="08F6B335" w14:textId="77777777" w:rsidR="00340AC2" w:rsidRPr="0065279F" w:rsidRDefault="00340AC2" w:rsidP="00340AC2">
      <w:pPr>
        <w:spacing w:line="288" w:lineRule="auto"/>
        <w:jc w:val="center"/>
        <w:rPr>
          <w:rFonts w:ascii="Tahoma" w:hAnsi="Tahoma" w:cs="Tahoma"/>
          <w:sz w:val="21"/>
          <w:szCs w:val="21"/>
        </w:rPr>
      </w:pPr>
    </w:p>
    <w:p w14:paraId="7B45B9D0" w14:textId="77777777" w:rsidR="00340AC2" w:rsidRPr="0065279F" w:rsidRDefault="00340AC2" w:rsidP="00340AC2">
      <w:pPr>
        <w:pStyle w:val="berschrift1"/>
        <w:spacing w:line="288" w:lineRule="auto"/>
        <w:jc w:val="center"/>
        <w:rPr>
          <w:rFonts w:ascii="Tahoma" w:hAnsi="Tahoma" w:cs="Tahoma"/>
          <w:b/>
          <w:bCs/>
          <w:sz w:val="21"/>
          <w:szCs w:val="21"/>
        </w:rPr>
      </w:pPr>
      <w:bookmarkStart w:id="10" w:name="_Toc150764794"/>
      <w:bookmarkStart w:id="11" w:name="_Toc159063083"/>
      <w:bookmarkStart w:id="12" w:name="_Toc159063494"/>
      <w:bookmarkStart w:id="13" w:name="_Toc159063744"/>
      <w:bookmarkStart w:id="14" w:name="_Toc159063879"/>
      <w:r w:rsidRPr="0065279F">
        <w:rPr>
          <w:rFonts w:ascii="Tahoma" w:hAnsi="Tahoma" w:cs="Tahoma"/>
          <w:sz w:val="21"/>
          <w:szCs w:val="21"/>
        </w:rPr>
        <w:t>und</w:t>
      </w:r>
      <w:bookmarkEnd w:id="10"/>
      <w:bookmarkEnd w:id="11"/>
      <w:bookmarkEnd w:id="12"/>
      <w:bookmarkEnd w:id="13"/>
      <w:bookmarkEnd w:id="14"/>
      <w:r w:rsidRPr="0065279F">
        <w:rPr>
          <w:rFonts w:ascii="Tahoma" w:hAnsi="Tahoma" w:cs="Tahoma"/>
          <w:sz w:val="21"/>
          <w:szCs w:val="21"/>
        </w:rPr>
        <w:br/>
      </w:r>
    </w:p>
    <w:p w14:paraId="3CF65E4B" w14:textId="77777777" w:rsidR="00340AC2" w:rsidRPr="0065279F" w:rsidRDefault="00340AC2" w:rsidP="00340AC2">
      <w:pPr>
        <w:spacing w:line="288" w:lineRule="auto"/>
        <w:ind w:right="-1"/>
        <w:jc w:val="center"/>
        <w:rPr>
          <w:rFonts w:ascii="Tahoma" w:hAnsi="Tahoma" w:cs="Tahoma"/>
          <w:sz w:val="21"/>
          <w:szCs w:val="21"/>
        </w:rPr>
      </w:pPr>
      <w:r w:rsidRPr="0065279F">
        <w:rPr>
          <w:rFonts w:ascii="Tahoma" w:hAnsi="Tahoma" w:cs="Tahoma"/>
          <w:sz w:val="21"/>
          <w:szCs w:val="21"/>
        </w:rPr>
        <w:t>Name der Schule</w:t>
      </w:r>
      <w:r w:rsidRPr="0065279F">
        <w:rPr>
          <w:rFonts w:ascii="Tahoma" w:hAnsi="Tahoma" w:cs="Tahoma"/>
          <w:sz w:val="21"/>
          <w:szCs w:val="21"/>
        </w:rPr>
        <w:br/>
        <w:t>Anschrift</w:t>
      </w:r>
    </w:p>
    <w:p w14:paraId="528C354B" w14:textId="3722D1C0" w:rsidR="00340AC2" w:rsidRPr="0065279F" w:rsidRDefault="00340AC2" w:rsidP="00340AC2">
      <w:pPr>
        <w:spacing w:line="288" w:lineRule="auto"/>
        <w:ind w:right="-1"/>
        <w:jc w:val="center"/>
        <w:rPr>
          <w:rFonts w:ascii="Tahoma" w:hAnsi="Tahoma" w:cs="Tahoma"/>
          <w:sz w:val="21"/>
          <w:szCs w:val="21"/>
        </w:rPr>
      </w:pPr>
      <w:r w:rsidRPr="0065279F">
        <w:rPr>
          <w:rFonts w:ascii="Tahoma" w:hAnsi="Tahoma" w:cs="Tahoma"/>
          <w:sz w:val="21"/>
          <w:szCs w:val="21"/>
        </w:rPr>
        <w:t>vertreten durch _______________</w:t>
      </w:r>
      <w:r w:rsidR="0011070D">
        <w:rPr>
          <w:rFonts w:ascii="Tahoma" w:hAnsi="Tahoma" w:cs="Tahoma"/>
          <w:sz w:val="21"/>
          <w:szCs w:val="21"/>
        </w:rPr>
        <w:t>______</w:t>
      </w:r>
    </w:p>
    <w:p w14:paraId="67E5541D" w14:textId="77777777" w:rsidR="00340AC2" w:rsidRPr="0065279F" w:rsidRDefault="00340AC2" w:rsidP="00340AC2">
      <w:pPr>
        <w:spacing w:line="288" w:lineRule="auto"/>
        <w:ind w:right="-1"/>
        <w:jc w:val="center"/>
        <w:rPr>
          <w:rFonts w:ascii="Tahoma" w:hAnsi="Tahoma" w:cs="Tahoma"/>
          <w:b/>
          <w:sz w:val="21"/>
          <w:szCs w:val="21"/>
        </w:rPr>
      </w:pPr>
    </w:p>
    <w:p w14:paraId="63D8BC84" w14:textId="77777777" w:rsidR="00340AC2" w:rsidRPr="0065279F" w:rsidRDefault="00340AC2" w:rsidP="00340AC2">
      <w:pPr>
        <w:spacing w:line="288" w:lineRule="auto"/>
        <w:ind w:right="-1"/>
        <w:jc w:val="center"/>
        <w:rPr>
          <w:rFonts w:ascii="Tahoma" w:hAnsi="Tahoma" w:cs="Tahoma"/>
          <w:bCs/>
          <w:sz w:val="21"/>
          <w:szCs w:val="21"/>
        </w:rPr>
      </w:pPr>
      <w:r w:rsidRPr="0065279F">
        <w:rPr>
          <w:rFonts w:ascii="Tahoma" w:hAnsi="Tahoma" w:cs="Tahoma"/>
          <w:bCs/>
          <w:sz w:val="21"/>
          <w:szCs w:val="21"/>
        </w:rPr>
        <w:t>in Zusammenarbeit mit</w:t>
      </w:r>
      <w:r w:rsidRPr="0065279F">
        <w:rPr>
          <w:rFonts w:ascii="Tahoma" w:hAnsi="Tahoma" w:cs="Tahoma"/>
          <w:bCs/>
          <w:sz w:val="21"/>
          <w:szCs w:val="21"/>
        </w:rPr>
        <w:br/>
        <w:t>Chorleiter:in</w:t>
      </w:r>
    </w:p>
    <w:p w14:paraId="0CC507F2" w14:textId="1211E0DA" w:rsidR="00340AC2" w:rsidRPr="0065279F" w:rsidRDefault="00340AC2" w:rsidP="00340AC2">
      <w:pPr>
        <w:spacing w:line="288" w:lineRule="auto"/>
        <w:ind w:right="-1"/>
        <w:jc w:val="center"/>
        <w:rPr>
          <w:rFonts w:ascii="Tahoma" w:hAnsi="Tahoma" w:cs="Tahoma"/>
          <w:sz w:val="21"/>
          <w:szCs w:val="21"/>
        </w:rPr>
      </w:pPr>
      <w:r w:rsidRPr="0065279F">
        <w:rPr>
          <w:rFonts w:ascii="Tahoma" w:hAnsi="Tahoma" w:cs="Tahoma"/>
          <w:sz w:val="21"/>
          <w:szCs w:val="21"/>
        </w:rPr>
        <w:t>Vorname</w:t>
      </w:r>
      <w:r w:rsidR="0011070D">
        <w:rPr>
          <w:rFonts w:ascii="Tahoma" w:hAnsi="Tahoma" w:cs="Tahoma"/>
          <w:sz w:val="21"/>
          <w:szCs w:val="21"/>
        </w:rPr>
        <w:t>,</w:t>
      </w:r>
      <w:r w:rsidRPr="0065279F">
        <w:rPr>
          <w:rFonts w:ascii="Tahoma" w:hAnsi="Tahoma" w:cs="Tahoma"/>
          <w:sz w:val="21"/>
          <w:szCs w:val="21"/>
        </w:rPr>
        <w:t xml:space="preserve"> Name</w:t>
      </w:r>
      <w:r w:rsidR="0011070D">
        <w:rPr>
          <w:rFonts w:ascii="Tahoma" w:hAnsi="Tahoma" w:cs="Tahoma"/>
          <w:sz w:val="21"/>
          <w:szCs w:val="21"/>
        </w:rPr>
        <w:t>: ____________________</w:t>
      </w:r>
    </w:p>
    <w:p w14:paraId="7DCE8948" w14:textId="423AA9F0" w:rsidR="00340AC2" w:rsidRPr="0065279F" w:rsidRDefault="00340AC2" w:rsidP="00340AC2">
      <w:pPr>
        <w:spacing w:line="288" w:lineRule="auto"/>
        <w:ind w:right="-1"/>
        <w:jc w:val="center"/>
        <w:rPr>
          <w:rFonts w:ascii="Tahoma" w:hAnsi="Tahoma" w:cs="Tahoma"/>
          <w:sz w:val="21"/>
          <w:szCs w:val="21"/>
        </w:rPr>
      </w:pPr>
      <w:r w:rsidRPr="0065279F">
        <w:rPr>
          <w:rFonts w:ascii="Tahoma" w:hAnsi="Tahoma" w:cs="Tahoma"/>
          <w:sz w:val="21"/>
          <w:szCs w:val="21"/>
        </w:rPr>
        <w:t>Anschrift</w:t>
      </w:r>
      <w:r w:rsidR="0011070D">
        <w:rPr>
          <w:rFonts w:ascii="Tahoma" w:hAnsi="Tahoma" w:cs="Tahoma"/>
          <w:sz w:val="21"/>
          <w:szCs w:val="21"/>
        </w:rPr>
        <w:t>: __________________________________</w:t>
      </w:r>
    </w:p>
    <w:p w14:paraId="77757C19" w14:textId="77777777" w:rsidR="00340AC2" w:rsidRPr="0065279F" w:rsidRDefault="00340AC2" w:rsidP="00340AC2">
      <w:pPr>
        <w:spacing w:line="288" w:lineRule="auto"/>
        <w:ind w:right="-1"/>
        <w:jc w:val="center"/>
        <w:rPr>
          <w:rFonts w:ascii="Tahoma" w:hAnsi="Tahoma" w:cs="Tahoma"/>
          <w:sz w:val="21"/>
          <w:szCs w:val="21"/>
          <w:highlight w:val="yellow"/>
        </w:rPr>
      </w:pPr>
    </w:p>
    <w:p w14:paraId="7126CF7A" w14:textId="77777777" w:rsidR="00340AC2" w:rsidRPr="0065279F" w:rsidRDefault="00340AC2" w:rsidP="00340AC2">
      <w:pPr>
        <w:spacing w:line="288" w:lineRule="auto"/>
        <w:ind w:right="-1"/>
        <w:jc w:val="center"/>
        <w:rPr>
          <w:rFonts w:ascii="Tahoma" w:hAnsi="Tahoma" w:cs="Tahoma"/>
          <w:sz w:val="21"/>
          <w:szCs w:val="21"/>
        </w:rPr>
      </w:pPr>
      <w:r w:rsidRPr="0065279F">
        <w:rPr>
          <w:rFonts w:ascii="Tahoma" w:hAnsi="Tahoma" w:cs="Tahoma"/>
          <w:sz w:val="21"/>
          <w:szCs w:val="21"/>
        </w:rPr>
        <w:t xml:space="preserve">– gemeinsam im Folgenden </w:t>
      </w:r>
      <w:proofErr w:type="spellStart"/>
      <w:proofErr w:type="gramStart"/>
      <w:r w:rsidRPr="0065279F">
        <w:rPr>
          <w:rFonts w:ascii="Tahoma" w:hAnsi="Tahoma" w:cs="Tahoma"/>
          <w:sz w:val="21"/>
          <w:szCs w:val="21"/>
        </w:rPr>
        <w:t>Kooperationspartner:innen</w:t>
      </w:r>
      <w:proofErr w:type="spellEnd"/>
      <w:proofErr w:type="gramEnd"/>
      <w:r w:rsidRPr="0065279F">
        <w:rPr>
          <w:rFonts w:ascii="Tahoma" w:hAnsi="Tahoma" w:cs="Tahoma"/>
          <w:sz w:val="21"/>
          <w:szCs w:val="21"/>
        </w:rPr>
        <w:t xml:space="preserve"> genannt –</w:t>
      </w:r>
    </w:p>
    <w:p w14:paraId="78F27A05" w14:textId="77777777" w:rsidR="00340AC2" w:rsidRPr="0065279F" w:rsidRDefault="00340AC2" w:rsidP="00340AC2">
      <w:pPr>
        <w:spacing w:line="288" w:lineRule="auto"/>
        <w:ind w:right="-1"/>
        <w:jc w:val="both"/>
        <w:rPr>
          <w:rFonts w:ascii="Tahoma" w:hAnsi="Tahoma" w:cs="Tahoma"/>
          <w:sz w:val="21"/>
          <w:szCs w:val="21"/>
        </w:rPr>
      </w:pPr>
    </w:p>
    <w:p w14:paraId="09401804" w14:textId="5954724A" w:rsidR="00340AC2" w:rsidRPr="0065279F" w:rsidRDefault="00340AC2" w:rsidP="0065279F">
      <w:pPr>
        <w:pStyle w:val="Listenabsatz"/>
        <w:spacing w:line="288" w:lineRule="auto"/>
        <w:ind w:left="0" w:right="-1"/>
        <w:rPr>
          <w:rFonts w:ascii="Tahoma" w:hAnsi="Tahoma" w:cs="Tahoma"/>
          <w:sz w:val="21"/>
          <w:szCs w:val="21"/>
        </w:rPr>
      </w:pPr>
      <w:r w:rsidRPr="0065279F">
        <w:rPr>
          <w:rFonts w:ascii="Tahoma" w:hAnsi="Tahoma" w:cs="Tahoma"/>
          <w:sz w:val="21"/>
          <w:szCs w:val="21"/>
        </w:rPr>
        <w:t xml:space="preserve">zur gemeinsamen Projektgestaltung im Rahmen des Projektes </w:t>
      </w:r>
      <w:r w:rsidRPr="0065279F">
        <w:rPr>
          <w:rFonts w:ascii="Tahoma" w:hAnsi="Tahoma" w:cs="Tahoma"/>
          <w:i/>
          <w:iCs/>
          <w:sz w:val="21"/>
          <w:szCs w:val="21"/>
        </w:rPr>
        <w:t xml:space="preserve">Chor-AG an der </w:t>
      </w:r>
      <w:r w:rsidR="0065279F" w:rsidRPr="0065279F">
        <w:rPr>
          <w:rFonts w:ascii="Tahoma" w:hAnsi="Tahoma" w:cs="Tahoma"/>
          <w:i/>
          <w:iCs/>
          <w:sz w:val="21"/>
          <w:szCs w:val="21"/>
        </w:rPr>
        <w:t>________________</w:t>
      </w:r>
      <w:r w:rsidRPr="0065279F">
        <w:rPr>
          <w:rFonts w:ascii="Tahoma" w:hAnsi="Tahoma" w:cs="Tahoma"/>
          <w:i/>
          <w:iCs/>
          <w:sz w:val="21"/>
          <w:szCs w:val="21"/>
        </w:rPr>
        <w:t>Schule</w:t>
      </w:r>
      <w:r w:rsidRPr="0065279F">
        <w:rPr>
          <w:rFonts w:ascii="Tahoma" w:hAnsi="Tahoma" w:cs="Tahoma"/>
          <w:sz w:val="21"/>
          <w:szCs w:val="21"/>
        </w:rPr>
        <w:t>, finanziert durch_________________________</w:t>
      </w:r>
      <w:r w:rsidR="0065279F" w:rsidRPr="0065279F">
        <w:rPr>
          <w:rFonts w:ascii="Tahoma" w:hAnsi="Tahoma" w:cs="Tahoma"/>
          <w:sz w:val="21"/>
          <w:szCs w:val="21"/>
        </w:rPr>
        <w:t>____________.</w:t>
      </w:r>
    </w:p>
    <w:p w14:paraId="7AE61137" w14:textId="77777777" w:rsidR="00340AC2" w:rsidRPr="0065279F" w:rsidRDefault="00340AC2" w:rsidP="00340AC2">
      <w:pPr>
        <w:pStyle w:val="Listenabsatz"/>
        <w:spacing w:line="288" w:lineRule="auto"/>
        <w:ind w:left="0" w:right="-1"/>
        <w:rPr>
          <w:rFonts w:ascii="Tahoma" w:hAnsi="Tahoma" w:cs="Tahoma"/>
          <w:sz w:val="21"/>
          <w:szCs w:val="21"/>
        </w:rPr>
      </w:pPr>
    </w:p>
    <w:p w14:paraId="672F5AEC" w14:textId="77777777" w:rsidR="00340AC2" w:rsidRPr="0065279F" w:rsidRDefault="00340AC2" w:rsidP="00340AC2">
      <w:pPr>
        <w:spacing w:line="288" w:lineRule="auto"/>
        <w:ind w:right="-1"/>
        <w:rPr>
          <w:rFonts w:ascii="Tahoma" w:hAnsi="Tahoma" w:cs="Tahoma"/>
          <w:sz w:val="21"/>
          <w:szCs w:val="21"/>
        </w:rPr>
      </w:pPr>
    </w:p>
    <w:p w14:paraId="1EBFF7F6" w14:textId="3A669993" w:rsidR="00340AC2" w:rsidRPr="0065279F" w:rsidRDefault="00340AC2" w:rsidP="00340AC2">
      <w:pPr>
        <w:spacing w:line="288" w:lineRule="auto"/>
        <w:ind w:right="-1"/>
        <w:jc w:val="center"/>
        <w:rPr>
          <w:rFonts w:ascii="Tahoma" w:hAnsi="Tahoma" w:cs="Tahoma"/>
          <w:b/>
          <w:bCs/>
          <w:sz w:val="21"/>
          <w:szCs w:val="21"/>
        </w:rPr>
      </w:pPr>
      <w:r w:rsidRPr="0065279F">
        <w:rPr>
          <w:rFonts w:ascii="Tahoma" w:hAnsi="Tahoma" w:cs="Tahoma"/>
          <w:b/>
          <w:bCs/>
          <w:sz w:val="21"/>
          <w:szCs w:val="21"/>
        </w:rPr>
        <w:t>§ 1 Gegenstand der Kooperationsvereinbarung</w:t>
      </w:r>
    </w:p>
    <w:p w14:paraId="0270E34E" w14:textId="78738A6E" w:rsidR="00340AC2" w:rsidRPr="0065279F" w:rsidRDefault="00340AC2" w:rsidP="0011070D">
      <w:pPr>
        <w:rPr>
          <w:rFonts w:ascii="Tahoma" w:hAnsi="Tahoma" w:cs="Tahoma"/>
          <w:sz w:val="21"/>
          <w:szCs w:val="21"/>
        </w:rPr>
      </w:pPr>
      <w:r w:rsidRPr="0065279F">
        <w:rPr>
          <w:rFonts w:ascii="Tahoma" w:hAnsi="Tahoma" w:cs="Tahoma"/>
          <w:sz w:val="21"/>
          <w:szCs w:val="21"/>
        </w:rPr>
        <w:lastRenderedPageBreak/>
        <w:t xml:space="preserve">Durch das Chorangebot im Ganztag bekommen alle </w:t>
      </w:r>
      <w:proofErr w:type="gramStart"/>
      <w:r w:rsidRPr="0065279F">
        <w:rPr>
          <w:rFonts w:ascii="Tahoma" w:hAnsi="Tahoma" w:cs="Tahoma"/>
          <w:sz w:val="21"/>
          <w:szCs w:val="21"/>
        </w:rPr>
        <w:t>Schüler:innen</w:t>
      </w:r>
      <w:proofErr w:type="gramEnd"/>
      <w:r w:rsidRPr="0065279F">
        <w:rPr>
          <w:rFonts w:ascii="Tahoma" w:hAnsi="Tahoma" w:cs="Tahoma"/>
          <w:sz w:val="21"/>
          <w:szCs w:val="21"/>
        </w:rPr>
        <w:t xml:space="preserve"> der beteiligten Schule den Zugang zur kulturellen Bildung – barrierearm und ansprechend. </w:t>
      </w:r>
      <w:r w:rsidRPr="0011070D">
        <w:rPr>
          <w:rFonts w:ascii="Tahoma" w:hAnsi="Tahoma" w:cs="Tahoma"/>
          <w:sz w:val="21"/>
          <w:szCs w:val="21"/>
          <w:highlight w:val="yellow"/>
        </w:rPr>
        <w:t>Hier ggf. weitere Ziele des Projektes nennen</w:t>
      </w:r>
      <w:r w:rsidR="0011070D">
        <w:rPr>
          <w:rFonts w:ascii="Tahoma" w:hAnsi="Tahoma" w:cs="Tahoma"/>
          <w:sz w:val="21"/>
          <w:szCs w:val="21"/>
          <w:highlight w:val="yellow"/>
        </w:rPr>
        <w:t>.</w:t>
      </w:r>
    </w:p>
    <w:p w14:paraId="3FCCCA67" w14:textId="77777777" w:rsidR="00340AC2" w:rsidRPr="0065279F" w:rsidRDefault="00340AC2" w:rsidP="00340AC2">
      <w:pPr>
        <w:spacing w:line="288" w:lineRule="auto"/>
        <w:rPr>
          <w:rFonts w:ascii="Tahoma" w:hAnsi="Tahoma" w:cs="Tahoma"/>
          <w:sz w:val="21"/>
          <w:szCs w:val="21"/>
        </w:rPr>
      </w:pPr>
    </w:p>
    <w:p w14:paraId="2E7DAB8F" w14:textId="77777777" w:rsidR="00340AC2" w:rsidRPr="0065279F" w:rsidRDefault="00340AC2" w:rsidP="00340AC2">
      <w:pPr>
        <w:spacing w:line="288" w:lineRule="auto"/>
        <w:jc w:val="center"/>
        <w:rPr>
          <w:rFonts w:ascii="Tahoma" w:hAnsi="Tahoma" w:cs="Tahoma"/>
          <w:b/>
          <w:bCs/>
          <w:sz w:val="21"/>
          <w:szCs w:val="21"/>
        </w:rPr>
      </w:pPr>
      <w:r w:rsidRPr="0065279F">
        <w:rPr>
          <w:rFonts w:ascii="Tahoma" w:hAnsi="Tahoma" w:cs="Tahoma"/>
          <w:b/>
          <w:bCs/>
          <w:sz w:val="21"/>
          <w:szCs w:val="21"/>
        </w:rPr>
        <w:t>§ 2 Laufzeit der Kooperationsvereinbarung</w:t>
      </w:r>
    </w:p>
    <w:p w14:paraId="262B6B23" w14:textId="77777777" w:rsidR="00340AC2" w:rsidRPr="0065279F" w:rsidRDefault="00340AC2" w:rsidP="00340AC2">
      <w:pPr>
        <w:spacing w:line="288" w:lineRule="auto"/>
        <w:rPr>
          <w:rFonts w:ascii="Tahoma" w:hAnsi="Tahoma" w:cs="Tahoma"/>
          <w:sz w:val="21"/>
          <w:szCs w:val="21"/>
        </w:rPr>
      </w:pPr>
    </w:p>
    <w:p w14:paraId="6AB9DD8D" w14:textId="77777777" w:rsidR="00340AC2" w:rsidRPr="0065279F" w:rsidRDefault="00340AC2" w:rsidP="00340AC2">
      <w:pPr>
        <w:spacing w:line="288" w:lineRule="auto"/>
        <w:ind w:left="426" w:right="-1"/>
        <w:rPr>
          <w:rFonts w:ascii="Tahoma" w:hAnsi="Tahoma" w:cs="Tahoma"/>
          <w:sz w:val="21"/>
          <w:szCs w:val="21"/>
        </w:rPr>
      </w:pPr>
      <w:r w:rsidRPr="0065279F">
        <w:rPr>
          <w:rFonts w:ascii="Tahoma" w:hAnsi="Tahoma" w:cs="Tahoma"/>
          <w:sz w:val="21"/>
          <w:szCs w:val="21"/>
        </w:rPr>
        <w:t xml:space="preserve">Die Kooperationsvereinbarung gilt für den Zeitraum vom xx.xx.20xx bis xx.xx.20xx. </w:t>
      </w:r>
    </w:p>
    <w:p w14:paraId="77756121" w14:textId="77777777" w:rsidR="00340AC2" w:rsidRPr="0065279F" w:rsidRDefault="00340AC2" w:rsidP="00340AC2">
      <w:pPr>
        <w:spacing w:line="288" w:lineRule="auto"/>
        <w:ind w:right="-1"/>
        <w:rPr>
          <w:rFonts w:ascii="Tahoma" w:hAnsi="Tahoma" w:cs="Tahoma"/>
          <w:sz w:val="21"/>
          <w:szCs w:val="21"/>
        </w:rPr>
      </w:pPr>
    </w:p>
    <w:p w14:paraId="6D1C394E" w14:textId="77777777" w:rsidR="00340AC2" w:rsidRPr="0065279F" w:rsidRDefault="00340AC2" w:rsidP="00340AC2">
      <w:pPr>
        <w:spacing w:line="288" w:lineRule="auto"/>
        <w:jc w:val="center"/>
        <w:rPr>
          <w:rFonts w:ascii="Tahoma" w:hAnsi="Tahoma" w:cs="Tahoma"/>
          <w:b/>
          <w:bCs/>
          <w:sz w:val="21"/>
          <w:szCs w:val="21"/>
        </w:rPr>
      </w:pPr>
      <w:r w:rsidRPr="0065279F">
        <w:rPr>
          <w:rFonts w:ascii="Tahoma" w:hAnsi="Tahoma" w:cs="Tahoma"/>
          <w:b/>
          <w:bCs/>
          <w:sz w:val="21"/>
          <w:szCs w:val="21"/>
        </w:rPr>
        <w:t xml:space="preserve">§ 3 Pflichten der </w:t>
      </w:r>
      <w:proofErr w:type="spellStart"/>
      <w:proofErr w:type="gramStart"/>
      <w:r w:rsidRPr="0065279F">
        <w:rPr>
          <w:rFonts w:ascii="Tahoma" w:hAnsi="Tahoma" w:cs="Tahoma"/>
          <w:b/>
          <w:bCs/>
          <w:sz w:val="21"/>
          <w:szCs w:val="21"/>
        </w:rPr>
        <w:t>Kooperationspartner:innen</w:t>
      </w:r>
      <w:proofErr w:type="spellEnd"/>
      <w:proofErr w:type="gramEnd"/>
    </w:p>
    <w:p w14:paraId="6ECF4B29" w14:textId="77777777" w:rsidR="00340AC2" w:rsidRPr="0065279F" w:rsidRDefault="00340AC2" w:rsidP="00340AC2">
      <w:pPr>
        <w:pStyle w:val="KeinLeerraum"/>
        <w:rPr>
          <w:rFonts w:ascii="Tahoma" w:hAnsi="Tahoma" w:cs="Tahoma"/>
          <w:sz w:val="21"/>
          <w:szCs w:val="21"/>
        </w:rPr>
      </w:pPr>
    </w:p>
    <w:p w14:paraId="21835E68" w14:textId="77777777" w:rsidR="00340AC2" w:rsidRPr="0065279F" w:rsidRDefault="00340AC2" w:rsidP="00340AC2">
      <w:pPr>
        <w:pStyle w:val="Listenabsatz"/>
        <w:numPr>
          <w:ilvl w:val="0"/>
          <w:numId w:val="6"/>
        </w:numPr>
        <w:spacing w:after="0" w:line="288" w:lineRule="auto"/>
        <w:rPr>
          <w:rFonts w:ascii="Tahoma" w:hAnsi="Tahoma" w:cs="Tahoma"/>
          <w:sz w:val="21"/>
          <w:szCs w:val="21"/>
        </w:rPr>
      </w:pPr>
      <w:r w:rsidRPr="0065279F">
        <w:rPr>
          <w:rFonts w:ascii="Tahoma" w:hAnsi="Tahoma" w:cs="Tahoma"/>
          <w:sz w:val="21"/>
          <w:szCs w:val="21"/>
        </w:rPr>
        <w:t xml:space="preserve">Die </w:t>
      </w:r>
      <w:proofErr w:type="spellStart"/>
      <w:proofErr w:type="gramStart"/>
      <w:r w:rsidRPr="0065279F">
        <w:rPr>
          <w:rFonts w:ascii="Tahoma" w:hAnsi="Tahoma" w:cs="Tahoma"/>
          <w:sz w:val="21"/>
          <w:szCs w:val="21"/>
        </w:rPr>
        <w:t>Kooperationspartner:innen</w:t>
      </w:r>
      <w:proofErr w:type="spellEnd"/>
      <w:proofErr w:type="gramEnd"/>
      <w:r w:rsidRPr="0065279F">
        <w:rPr>
          <w:rFonts w:ascii="Tahoma" w:hAnsi="Tahoma" w:cs="Tahoma"/>
          <w:sz w:val="21"/>
          <w:szCs w:val="21"/>
        </w:rPr>
        <w:t xml:space="preserve"> verpflichten sich,</w:t>
      </w:r>
    </w:p>
    <w:p w14:paraId="47C96EA8" w14:textId="77777777" w:rsidR="00340AC2" w:rsidRPr="0065279F" w:rsidRDefault="00340AC2" w:rsidP="00340AC2">
      <w:pPr>
        <w:pStyle w:val="KeinLeerraum"/>
        <w:numPr>
          <w:ilvl w:val="1"/>
          <w:numId w:val="6"/>
        </w:numPr>
        <w:rPr>
          <w:rFonts w:ascii="Tahoma" w:hAnsi="Tahoma" w:cs="Tahoma"/>
          <w:sz w:val="21"/>
          <w:szCs w:val="21"/>
        </w:rPr>
      </w:pPr>
      <w:r w:rsidRPr="0065279F">
        <w:rPr>
          <w:rFonts w:ascii="Tahoma" w:hAnsi="Tahoma" w:cs="Tahoma"/>
          <w:sz w:val="21"/>
          <w:szCs w:val="21"/>
        </w:rPr>
        <w:t>das Projekt durch eine gewissenhafte Erfüllung des Gegenstands der Kooperationsvereinbarung durchzuführen.</w:t>
      </w:r>
    </w:p>
    <w:p w14:paraId="15A709B0" w14:textId="77777777" w:rsidR="00340AC2" w:rsidRPr="0065279F" w:rsidRDefault="00340AC2" w:rsidP="00340AC2">
      <w:pPr>
        <w:pStyle w:val="KeinLeerraum"/>
        <w:numPr>
          <w:ilvl w:val="1"/>
          <w:numId w:val="6"/>
        </w:numPr>
        <w:rPr>
          <w:rFonts w:ascii="Tahoma" w:hAnsi="Tahoma" w:cs="Tahoma"/>
          <w:sz w:val="21"/>
          <w:szCs w:val="21"/>
        </w:rPr>
      </w:pPr>
      <w:r w:rsidRPr="0065279F">
        <w:rPr>
          <w:rFonts w:ascii="Tahoma" w:hAnsi="Tahoma" w:cs="Tahoma"/>
          <w:sz w:val="21"/>
          <w:szCs w:val="21"/>
        </w:rPr>
        <w:t xml:space="preserve">den regelmäßigen Informationsaustausch durch Auswertungsgespräche und ggf. mit den anderen Projektteilnehmenden produktiv mitzugestalten. </w:t>
      </w:r>
    </w:p>
    <w:p w14:paraId="442B5292" w14:textId="77777777" w:rsidR="00340AC2" w:rsidRPr="0065279F" w:rsidRDefault="00340AC2" w:rsidP="00340AC2">
      <w:pPr>
        <w:pStyle w:val="KeinLeerraum"/>
        <w:numPr>
          <w:ilvl w:val="1"/>
          <w:numId w:val="6"/>
        </w:numPr>
        <w:rPr>
          <w:rFonts w:ascii="Tahoma" w:hAnsi="Tahoma" w:cs="Tahoma"/>
          <w:sz w:val="21"/>
          <w:szCs w:val="21"/>
        </w:rPr>
      </w:pPr>
      <w:r w:rsidRPr="0065279F">
        <w:rPr>
          <w:rFonts w:ascii="Tahoma" w:hAnsi="Tahoma" w:cs="Tahoma"/>
          <w:sz w:val="21"/>
          <w:szCs w:val="21"/>
        </w:rPr>
        <w:t xml:space="preserve">eventuelle Projektausgaben vorher mit dem Chorverein abzuklären und vom Chorverein zugesicherte Ausgaben form- und fristgemäß nachzuweisen. </w:t>
      </w:r>
    </w:p>
    <w:p w14:paraId="4D0B7644" w14:textId="77777777" w:rsidR="00340AC2" w:rsidRPr="0065279F" w:rsidRDefault="00340AC2" w:rsidP="00340AC2">
      <w:pPr>
        <w:pStyle w:val="KeinLeerraum"/>
        <w:ind w:left="1440"/>
        <w:rPr>
          <w:rFonts w:ascii="Tahoma" w:hAnsi="Tahoma" w:cs="Tahoma"/>
          <w:sz w:val="21"/>
          <w:szCs w:val="21"/>
        </w:rPr>
      </w:pPr>
    </w:p>
    <w:p w14:paraId="4BC4F6A1" w14:textId="77777777" w:rsidR="00340AC2" w:rsidRPr="0065279F" w:rsidRDefault="00340AC2" w:rsidP="00340AC2">
      <w:pPr>
        <w:pStyle w:val="KeinLeerraum"/>
        <w:ind w:left="1440"/>
        <w:rPr>
          <w:rFonts w:ascii="Tahoma" w:hAnsi="Tahoma" w:cs="Tahoma"/>
          <w:sz w:val="21"/>
          <w:szCs w:val="21"/>
        </w:rPr>
      </w:pPr>
    </w:p>
    <w:p w14:paraId="5E3655DA" w14:textId="77777777" w:rsidR="00340AC2" w:rsidRPr="0065279F" w:rsidRDefault="00340AC2" w:rsidP="00340AC2">
      <w:pPr>
        <w:pStyle w:val="Listenabsatz"/>
        <w:numPr>
          <w:ilvl w:val="0"/>
          <w:numId w:val="6"/>
        </w:numPr>
        <w:spacing w:after="0" w:line="288" w:lineRule="auto"/>
        <w:rPr>
          <w:rFonts w:ascii="Tahoma" w:hAnsi="Tahoma" w:cs="Tahoma"/>
          <w:sz w:val="21"/>
          <w:szCs w:val="21"/>
        </w:rPr>
      </w:pPr>
      <w:r w:rsidRPr="0065279F">
        <w:rPr>
          <w:rFonts w:ascii="Tahoma" w:hAnsi="Tahoma" w:cs="Tahoma"/>
          <w:sz w:val="21"/>
          <w:szCs w:val="21"/>
        </w:rPr>
        <w:t xml:space="preserve">Die </w:t>
      </w:r>
      <w:proofErr w:type="spellStart"/>
      <w:proofErr w:type="gramStart"/>
      <w:r w:rsidRPr="0065279F">
        <w:rPr>
          <w:rFonts w:ascii="Tahoma" w:hAnsi="Tahoma" w:cs="Tahoma"/>
          <w:sz w:val="21"/>
          <w:szCs w:val="21"/>
        </w:rPr>
        <w:t>Kooperationspartner:innen</w:t>
      </w:r>
      <w:proofErr w:type="spellEnd"/>
      <w:proofErr w:type="gramEnd"/>
      <w:r w:rsidRPr="0065279F">
        <w:rPr>
          <w:rFonts w:ascii="Tahoma" w:hAnsi="Tahoma" w:cs="Tahoma"/>
          <w:sz w:val="21"/>
          <w:szCs w:val="21"/>
        </w:rPr>
        <w:t xml:space="preserve"> verpflichten sich, im Rahmen des Projekts nur rechtlich abgesicherte Noten, Fachliteratur oder Musikeinspielungen zu benutzen oder zu verbreiten.</w:t>
      </w:r>
    </w:p>
    <w:p w14:paraId="65888474" w14:textId="77777777" w:rsidR="00340AC2" w:rsidRPr="0065279F" w:rsidRDefault="00340AC2" w:rsidP="00340AC2">
      <w:pPr>
        <w:spacing w:line="288" w:lineRule="auto"/>
        <w:rPr>
          <w:rFonts w:ascii="Tahoma" w:hAnsi="Tahoma" w:cs="Tahoma"/>
          <w:sz w:val="21"/>
          <w:szCs w:val="21"/>
        </w:rPr>
      </w:pPr>
    </w:p>
    <w:p w14:paraId="414E446F" w14:textId="77777777" w:rsidR="00340AC2" w:rsidRPr="0065279F" w:rsidRDefault="00340AC2" w:rsidP="00340AC2">
      <w:pPr>
        <w:spacing w:line="288" w:lineRule="auto"/>
        <w:jc w:val="center"/>
        <w:rPr>
          <w:rFonts w:ascii="Tahoma" w:hAnsi="Tahoma" w:cs="Tahoma"/>
          <w:b/>
          <w:bCs/>
          <w:sz w:val="21"/>
          <w:szCs w:val="21"/>
        </w:rPr>
      </w:pPr>
      <w:r w:rsidRPr="0065279F">
        <w:rPr>
          <w:rFonts w:ascii="Tahoma" w:hAnsi="Tahoma" w:cs="Tahoma"/>
          <w:b/>
          <w:bCs/>
          <w:sz w:val="21"/>
          <w:szCs w:val="21"/>
        </w:rPr>
        <w:t>§ 4 Pflichten des Chorvereins</w:t>
      </w:r>
    </w:p>
    <w:p w14:paraId="72A43E8C" w14:textId="77777777" w:rsidR="00340AC2" w:rsidRPr="0065279F" w:rsidRDefault="00340AC2" w:rsidP="00340AC2">
      <w:pPr>
        <w:spacing w:line="288" w:lineRule="auto"/>
        <w:rPr>
          <w:rFonts w:ascii="Tahoma" w:hAnsi="Tahoma" w:cs="Tahoma"/>
          <w:sz w:val="21"/>
          <w:szCs w:val="21"/>
        </w:rPr>
      </w:pPr>
    </w:p>
    <w:p w14:paraId="2200741A" w14:textId="77777777" w:rsidR="00340AC2" w:rsidRPr="0065279F" w:rsidRDefault="00340AC2" w:rsidP="00340AC2">
      <w:pPr>
        <w:pStyle w:val="Listenabsatz"/>
        <w:numPr>
          <w:ilvl w:val="0"/>
          <w:numId w:val="7"/>
        </w:numPr>
        <w:spacing w:after="0" w:line="288" w:lineRule="auto"/>
        <w:rPr>
          <w:rFonts w:ascii="Tahoma" w:hAnsi="Tahoma" w:cs="Tahoma"/>
          <w:sz w:val="21"/>
          <w:szCs w:val="21"/>
        </w:rPr>
      </w:pPr>
      <w:r w:rsidRPr="0065279F">
        <w:rPr>
          <w:rFonts w:ascii="Tahoma" w:hAnsi="Tahoma" w:cs="Tahoma"/>
          <w:sz w:val="21"/>
          <w:szCs w:val="21"/>
        </w:rPr>
        <w:t>Die Chorverein übernimmt die inhaltliche Steuerung und zuwendungsrechtliche Administration des Projekts. Hier ggf. weitere Aufführung der Zuständigkeiten.</w:t>
      </w:r>
    </w:p>
    <w:p w14:paraId="0672CB03" w14:textId="77777777" w:rsidR="00340AC2" w:rsidRPr="0065279F" w:rsidRDefault="00340AC2" w:rsidP="00340AC2">
      <w:pPr>
        <w:pStyle w:val="Listenabsatz"/>
        <w:spacing w:line="288" w:lineRule="auto"/>
        <w:ind w:left="360"/>
        <w:rPr>
          <w:rFonts w:ascii="Tahoma" w:hAnsi="Tahoma" w:cs="Tahoma"/>
          <w:sz w:val="21"/>
          <w:szCs w:val="21"/>
        </w:rPr>
      </w:pPr>
    </w:p>
    <w:p w14:paraId="7CE2E317" w14:textId="77777777" w:rsidR="00340AC2" w:rsidRPr="0065279F" w:rsidRDefault="00340AC2" w:rsidP="00340AC2">
      <w:pPr>
        <w:pStyle w:val="Listenabsatz"/>
        <w:numPr>
          <w:ilvl w:val="0"/>
          <w:numId w:val="7"/>
        </w:numPr>
        <w:spacing w:after="0" w:line="288" w:lineRule="auto"/>
        <w:rPr>
          <w:rFonts w:ascii="Tahoma" w:hAnsi="Tahoma" w:cs="Tahoma"/>
          <w:sz w:val="21"/>
          <w:szCs w:val="21"/>
        </w:rPr>
      </w:pPr>
      <w:r w:rsidRPr="0065279F">
        <w:rPr>
          <w:rFonts w:ascii="Tahoma" w:hAnsi="Tahoma" w:cs="Tahoma"/>
          <w:sz w:val="21"/>
          <w:szCs w:val="21"/>
        </w:rPr>
        <w:t>Der Chorverein steht im Rahmen des Projekts Chor-AG beratend und organisatorisch unterstützend zur Seite.</w:t>
      </w:r>
    </w:p>
    <w:p w14:paraId="272EE19E" w14:textId="77777777" w:rsidR="00340AC2" w:rsidRPr="0065279F" w:rsidRDefault="00340AC2" w:rsidP="00340AC2">
      <w:pPr>
        <w:spacing w:line="288" w:lineRule="auto"/>
        <w:rPr>
          <w:rFonts w:ascii="Tahoma" w:hAnsi="Tahoma" w:cs="Tahoma"/>
          <w:sz w:val="21"/>
          <w:szCs w:val="21"/>
        </w:rPr>
      </w:pPr>
    </w:p>
    <w:p w14:paraId="4C923267" w14:textId="4C655B3C" w:rsidR="0065279F" w:rsidRDefault="00340AC2" w:rsidP="00340AC2">
      <w:pPr>
        <w:pStyle w:val="Listenabsatz"/>
        <w:numPr>
          <w:ilvl w:val="0"/>
          <w:numId w:val="7"/>
        </w:numPr>
        <w:spacing w:after="0" w:line="288" w:lineRule="auto"/>
        <w:rPr>
          <w:rFonts w:ascii="Tahoma" w:hAnsi="Tahoma" w:cs="Tahoma"/>
          <w:sz w:val="21"/>
          <w:szCs w:val="21"/>
        </w:rPr>
      </w:pPr>
      <w:r w:rsidRPr="0065279F">
        <w:rPr>
          <w:rFonts w:ascii="Tahoma" w:hAnsi="Tahoma" w:cs="Tahoma"/>
          <w:sz w:val="21"/>
          <w:szCs w:val="21"/>
        </w:rPr>
        <w:t>Der Chorverein/Die Schule sorgt für die Finanzierung des Projektes, die korrekte, rechtmäßige und zweckmäßige Verwendung der Fördermittel</w:t>
      </w:r>
      <w:r w:rsidRPr="0065279F">
        <w:rPr>
          <w:rFonts w:ascii="Tahoma" w:hAnsi="Tahoma" w:cs="Tahoma"/>
          <w:i/>
          <w:iCs/>
          <w:sz w:val="21"/>
          <w:szCs w:val="21"/>
        </w:rPr>
        <w:t xml:space="preserve"> </w:t>
      </w:r>
      <w:r w:rsidRPr="0065279F">
        <w:rPr>
          <w:rFonts w:ascii="Tahoma" w:hAnsi="Tahoma" w:cs="Tahoma"/>
          <w:sz w:val="21"/>
          <w:szCs w:val="21"/>
        </w:rPr>
        <w:t>sowie für die korrekte Nachweisführung dieser Mittel und Beiträge.</w:t>
      </w:r>
      <w:r w:rsidRPr="0065279F">
        <w:rPr>
          <w:rFonts w:ascii="Tahoma" w:hAnsi="Tahoma" w:cs="Tahoma"/>
          <w:sz w:val="21"/>
          <w:szCs w:val="21"/>
        </w:rPr>
        <w:br/>
      </w:r>
    </w:p>
    <w:p w14:paraId="6769EE47" w14:textId="77777777" w:rsidR="0065279F" w:rsidRDefault="0065279F">
      <w:pPr>
        <w:rPr>
          <w:rFonts w:ascii="Tahoma" w:hAnsi="Tahoma" w:cs="Tahoma"/>
          <w:sz w:val="21"/>
          <w:szCs w:val="21"/>
        </w:rPr>
      </w:pPr>
      <w:r>
        <w:rPr>
          <w:rFonts w:ascii="Tahoma" w:hAnsi="Tahoma" w:cs="Tahoma"/>
          <w:sz w:val="21"/>
          <w:szCs w:val="21"/>
        </w:rPr>
        <w:br w:type="page"/>
      </w:r>
    </w:p>
    <w:p w14:paraId="7294AAB2" w14:textId="77777777" w:rsidR="00340AC2" w:rsidRDefault="00340AC2" w:rsidP="0065279F">
      <w:pPr>
        <w:pStyle w:val="Listenabsatz"/>
        <w:spacing w:after="0" w:line="288" w:lineRule="auto"/>
        <w:ind w:left="360"/>
        <w:rPr>
          <w:rFonts w:ascii="Tahoma" w:hAnsi="Tahoma" w:cs="Tahoma"/>
          <w:sz w:val="21"/>
          <w:szCs w:val="21"/>
        </w:rPr>
      </w:pPr>
    </w:p>
    <w:p w14:paraId="69EC2AB3" w14:textId="77777777" w:rsidR="0065279F" w:rsidRDefault="0065279F" w:rsidP="0065279F">
      <w:pPr>
        <w:pStyle w:val="Listenabsatz"/>
        <w:spacing w:after="0" w:line="288" w:lineRule="auto"/>
        <w:ind w:left="360"/>
        <w:rPr>
          <w:rFonts w:ascii="Tahoma" w:hAnsi="Tahoma" w:cs="Tahoma"/>
          <w:sz w:val="21"/>
          <w:szCs w:val="21"/>
        </w:rPr>
      </w:pPr>
    </w:p>
    <w:p w14:paraId="3B8AFE69" w14:textId="77777777" w:rsidR="0065279F" w:rsidRPr="0065279F" w:rsidRDefault="0065279F" w:rsidP="0065279F">
      <w:pPr>
        <w:pStyle w:val="Listenabsatz"/>
        <w:spacing w:after="0" w:line="288" w:lineRule="auto"/>
        <w:ind w:left="360"/>
        <w:rPr>
          <w:rFonts w:ascii="Tahoma" w:hAnsi="Tahoma" w:cs="Tahoma"/>
          <w:sz w:val="21"/>
          <w:szCs w:val="21"/>
        </w:rPr>
      </w:pPr>
    </w:p>
    <w:p w14:paraId="1FA4889D" w14:textId="77777777" w:rsidR="00340AC2" w:rsidRPr="0065279F" w:rsidRDefault="00340AC2" w:rsidP="00340AC2">
      <w:pPr>
        <w:spacing w:line="288" w:lineRule="auto"/>
        <w:jc w:val="center"/>
        <w:rPr>
          <w:rFonts w:ascii="Tahoma" w:hAnsi="Tahoma" w:cs="Tahoma"/>
          <w:b/>
          <w:bCs/>
          <w:sz w:val="21"/>
          <w:szCs w:val="21"/>
        </w:rPr>
      </w:pPr>
      <w:r w:rsidRPr="0065279F">
        <w:rPr>
          <w:rFonts w:ascii="Tahoma" w:hAnsi="Tahoma" w:cs="Tahoma"/>
          <w:b/>
          <w:bCs/>
          <w:sz w:val="21"/>
          <w:szCs w:val="21"/>
        </w:rPr>
        <w:t>§ 5 Rücktritt und Erstattung</w:t>
      </w:r>
    </w:p>
    <w:p w14:paraId="0619B7CB" w14:textId="77777777" w:rsidR="00340AC2" w:rsidRPr="0065279F" w:rsidRDefault="00340AC2" w:rsidP="00340AC2">
      <w:pPr>
        <w:spacing w:line="288" w:lineRule="auto"/>
        <w:ind w:right="-1"/>
        <w:rPr>
          <w:rFonts w:ascii="Tahoma" w:hAnsi="Tahoma" w:cs="Tahoma"/>
          <w:b/>
          <w:bCs/>
          <w:sz w:val="21"/>
          <w:szCs w:val="21"/>
        </w:rPr>
      </w:pPr>
    </w:p>
    <w:p w14:paraId="23ACA889" w14:textId="77777777" w:rsidR="00340AC2" w:rsidRPr="0065279F" w:rsidRDefault="00340AC2" w:rsidP="00340AC2">
      <w:pPr>
        <w:pStyle w:val="Listenabsatz"/>
        <w:numPr>
          <w:ilvl w:val="0"/>
          <w:numId w:val="3"/>
        </w:numPr>
        <w:spacing w:after="0" w:line="288" w:lineRule="auto"/>
        <w:ind w:left="426" w:right="-1" w:hanging="426"/>
        <w:rPr>
          <w:rFonts w:ascii="Tahoma" w:hAnsi="Tahoma" w:cs="Tahoma"/>
          <w:sz w:val="21"/>
          <w:szCs w:val="21"/>
        </w:rPr>
      </w:pPr>
      <w:r w:rsidRPr="0065279F">
        <w:rPr>
          <w:rFonts w:ascii="Tahoma" w:hAnsi="Tahoma" w:cs="Tahoma"/>
          <w:sz w:val="21"/>
          <w:szCs w:val="21"/>
        </w:rPr>
        <w:t xml:space="preserve">Die </w:t>
      </w:r>
      <w:proofErr w:type="spellStart"/>
      <w:proofErr w:type="gramStart"/>
      <w:r w:rsidRPr="0065279F">
        <w:rPr>
          <w:rFonts w:ascii="Tahoma" w:hAnsi="Tahoma" w:cs="Tahoma"/>
          <w:sz w:val="21"/>
          <w:szCs w:val="21"/>
        </w:rPr>
        <w:t>Kooperationspartner:innen</w:t>
      </w:r>
      <w:proofErr w:type="spellEnd"/>
      <w:proofErr w:type="gramEnd"/>
      <w:r w:rsidRPr="0065279F">
        <w:rPr>
          <w:rFonts w:ascii="Tahoma" w:hAnsi="Tahoma" w:cs="Tahoma"/>
          <w:sz w:val="21"/>
          <w:szCs w:val="21"/>
        </w:rPr>
        <w:t xml:space="preserve"> sind jederzeit aus wichtigem Grund zum Rücktritt von der Kooperationsvereinbarung berechtigt.</w:t>
      </w:r>
    </w:p>
    <w:p w14:paraId="31CA55AE" w14:textId="77777777" w:rsidR="00340AC2" w:rsidRPr="0065279F" w:rsidRDefault="00340AC2" w:rsidP="00340AC2">
      <w:pPr>
        <w:pStyle w:val="Listenabsatz"/>
        <w:spacing w:line="288" w:lineRule="auto"/>
        <w:ind w:left="426" w:right="-1"/>
        <w:rPr>
          <w:rFonts w:ascii="Tahoma" w:hAnsi="Tahoma" w:cs="Tahoma"/>
          <w:sz w:val="21"/>
          <w:szCs w:val="21"/>
        </w:rPr>
      </w:pPr>
    </w:p>
    <w:p w14:paraId="3A45B9BF" w14:textId="18BD39C8" w:rsidR="00340AC2" w:rsidRPr="0065279F" w:rsidRDefault="00340AC2" w:rsidP="00340AC2">
      <w:pPr>
        <w:pStyle w:val="Listenabsatz"/>
        <w:numPr>
          <w:ilvl w:val="0"/>
          <w:numId w:val="3"/>
        </w:numPr>
        <w:spacing w:after="0" w:line="288" w:lineRule="auto"/>
        <w:ind w:left="426" w:right="-1" w:hanging="426"/>
        <w:rPr>
          <w:rFonts w:ascii="Tahoma" w:hAnsi="Tahoma" w:cs="Tahoma"/>
          <w:sz w:val="21"/>
          <w:szCs w:val="21"/>
        </w:rPr>
      </w:pPr>
      <w:r w:rsidRPr="0065279F">
        <w:rPr>
          <w:rFonts w:ascii="Tahoma" w:hAnsi="Tahoma" w:cs="Tahoma"/>
          <w:sz w:val="21"/>
          <w:szCs w:val="21"/>
        </w:rPr>
        <w:t>Ein wichtiger Grund ist insbesondere gegeben,</w:t>
      </w:r>
      <w:r w:rsidR="00EA5F1B">
        <w:rPr>
          <w:rFonts w:ascii="Tahoma" w:hAnsi="Tahoma" w:cs="Tahoma"/>
          <w:sz w:val="21"/>
          <w:szCs w:val="21"/>
        </w:rPr>
        <w:t xml:space="preserve"> </w:t>
      </w:r>
      <w:r w:rsidRPr="0065279F">
        <w:rPr>
          <w:rFonts w:ascii="Tahoma" w:hAnsi="Tahoma" w:cs="Tahoma"/>
          <w:sz w:val="21"/>
          <w:szCs w:val="21"/>
        </w:rPr>
        <w:t>wenn die Voraussetzungen für den Vertragsabschluss nachträglich entfallen sind.</w:t>
      </w:r>
    </w:p>
    <w:p w14:paraId="1FF39D72" w14:textId="77777777" w:rsidR="00340AC2" w:rsidRPr="0065279F" w:rsidRDefault="00340AC2" w:rsidP="00340AC2">
      <w:pPr>
        <w:spacing w:line="288" w:lineRule="auto"/>
        <w:ind w:right="-1"/>
        <w:rPr>
          <w:rFonts w:ascii="Tahoma" w:hAnsi="Tahoma" w:cs="Tahoma"/>
          <w:sz w:val="21"/>
          <w:szCs w:val="21"/>
        </w:rPr>
      </w:pPr>
    </w:p>
    <w:p w14:paraId="5FEBD5B6" w14:textId="77777777" w:rsidR="00340AC2" w:rsidRPr="0065279F" w:rsidRDefault="00340AC2" w:rsidP="00340AC2">
      <w:pPr>
        <w:pStyle w:val="Listenabsatz"/>
        <w:numPr>
          <w:ilvl w:val="0"/>
          <w:numId w:val="3"/>
        </w:numPr>
        <w:spacing w:after="0" w:line="288" w:lineRule="auto"/>
        <w:ind w:left="426" w:right="-1" w:hanging="426"/>
        <w:rPr>
          <w:rFonts w:ascii="Tahoma" w:hAnsi="Tahoma" w:cs="Tahoma"/>
          <w:sz w:val="21"/>
          <w:szCs w:val="21"/>
        </w:rPr>
      </w:pPr>
      <w:r w:rsidRPr="0065279F">
        <w:rPr>
          <w:rFonts w:ascii="Tahoma" w:hAnsi="Tahoma" w:cs="Tahoma"/>
          <w:sz w:val="21"/>
          <w:szCs w:val="21"/>
        </w:rPr>
        <w:t>Der Chorverein ist zudem berechtigt, aus wichtigen Gründen von dieser Kooperationsvereinbarung zurückzutreten. Wichtige Gründe sind insbesondere:</w:t>
      </w:r>
    </w:p>
    <w:p w14:paraId="757282E7" w14:textId="77777777" w:rsidR="00340AC2" w:rsidRPr="0065279F" w:rsidRDefault="00340AC2" w:rsidP="00340AC2">
      <w:pPr>
        <w:pStyle w:val="Listenabsatz"/>
        <w:numPr>
          <w:ilvl w:val="1"/>
          <w:numId w:val="3"/>
        </w:numPr>
        <w:spacing w:after="0" w:line="288" w:lineRule="auto"/>
        <w:ind w:left="851" w:right="-1" w:hanging="284"/>
        <w:rPr>
          <w:rFonts w:ascii="Tahoma" w:hAnsi="Tahoma" w:cs="Tahoma"/>
          <w:sz w:val="21"/>
          <w:szCs w:val="21"/>
        </w:rPr>
      </w:pPr>
      <w:r w:rsidRPr="0065279F">
        <w:rPr>
          <w:rFonts w:ascii="Tahoma" w:hAnsi="Tahoma" w:cs="Tahoma"/>
          <w:sz w:val="21"/>
          <w:szCs w:val="21"/>
        </w:rPr>
        <w:t>wenn die Voraussetzungen für den Abschluss der Kooperationsvereinbarung nachträglich entfallen sind,</w:t>
      </w:r>
    </w:p>
    <w:p w14:paraId="4514C550" w14:textId="77777777" w:rsidR="00340AC2" w:rsidRPr="0065279F" w:rsidRDefault="00340AC2" w:rsidP="00340AC2">
      <w:pPr>
        <w:pStyle w:val="Listenabsatz"/>
        <w:numPr>
          <w:ilvl w:val="1"/>
          <w:numId w:val="3"/>
        </w:numPr>
        <w:spacing w:after="0" w:line="288" w:lineRule="auto"/>
        <w:ind w:left="851" w:right="-1" w:hanging="284"/>
        <w:rPr>
          <w:rFonts w:ascii="Tahoma" w:hAnsi="Tahoma" w:cs="Tahoma"/>
          <w:sz w:val="21"/>
          <w:szCs w:val="21"/>
        </w:rPr>
      </w:pPr>
      <w:r w:rsidRPr="0065279F">
        <w:rPr>
          <w:rFonts w:ascii="Tahoma" w:hAnsi="Tahoma" w:cs="Tahoma"/>
          <w:sz w:val="21"/>
          <w:szCs w:val="21"/>
        </w:rPr>
        <w:t xml:space="preserve">wenn die </w:t>
      </w:r>
      <w:proofErr w:type="spellStart"/>
      <w:proofErr w:type="gramStart"/>
      <w:r w:rsidRPr="0065279F">
        <w:rPr>
          <w:rFonts w:ascii="Tahoma" w:hAnsi="Tahoma" w:cs="Tahoma"/>
          <w:sz w:val="21"/>
          <w:szCs w:val="21"/>
        </w:rPr>
        <w:t>Kooperationspartner:innen</w:t>
      </w:r>
      <w:proofErr w:type="spellEnd"/>
      <w:proofErr w:type="gramEnd"/>
      <w:r w:rsidRPr="0065279F">
        <w:rPr>
          <w:rFonts w:ascii="Tahoma" w:hAnsi="Tahoma" w:cs="Tahoma"/>
          <w:sz w:val="21"/>
          <w:szCs w:val="21"/>
        </w:rPr>
        <w:t xml:space="preserve"> ihren durch diese Kooperationsvereinbarung begründeten Verpflichtungen nicht nachkommen,</w:t>
      </w:r>
    </w:p>
    <w:p w14:paraId="48E26F65" w14:textId="77777777" w:rsidR="00340AC2" w:rsidRPr="0065279F" w:rsidRDefault="00340AC2" w:rsidP="00340AC2">
      <w:pPr>
        <w:pStyle w:val="Listenabsatz"/>
        <w:numPr>
          <w:ilvl w:val="1"/>
          <w:numId w:val="3"/>
        </w:numPr>
        <w:spacing w:after="0" w:line="288" w:lineRule="auto"/>
        <w:ind w:left="851" w:right="-1" w:hanging="284"/>
        <w:rPr>
          <w:rFonts w:ascii="Tahoma" w:hAnsi="Tahoma" w:cs="Tahoma"/>
          <w:sz w:val="21"/>
          <w:szCs w:val="21"/>
        </w:rPr>
      </w:pPr>
      <w:r w:rsidRPr="0065279F">
        <w:rPr>
          <w:rFonts w:ascii="Tahoma" w:hAnsi="Tahoma" w:cs="Tahoma"/>
          <w:sz w:val="21"/>
          <w:szCs w:val="21"/>
        </w:rPr>
        <w:t>wenn einer oder alle Projektförderer vom jeweiligen mit dem Chorverein abgeschlossenen Fördervertrag zurücktreten oder die Fördersumme kürzen,</w:t>
      </w:r>
    </w:p>
    <w:p w14:paraId="31D84DA9" w14:textId="77777777" w:rsidR="00340AC2" w:rsidRPr="0065279F" w:rsidRDefault="00340AC2" w:rsidP="00340AC2">
      <w:pPr>
        <w:pStyle w:val="Listenabsatz"/>
        <w:numPr>
          <w:ilvl w:val="1"/>
          <w:numId w:val="3"/>
        </w:numPr>
        <w:spacing w:after="0" w:line="288" w:lineRule="auto"/>
        <w:ind w:left="851" w:right="-1" w:hanging="284"/>
        <w:rPr>
          <w:rFonts w:ascii="Tahoma" w:hAnsi="Tahoma" w:cs="Tahoma"/>
          <w:sz w:val="21"/>
          <w:szCs w:val="21"/>
        </w:rPr>
      </w:pPr>
      <w:r w:rsidRPr="0065279F">
        <w:rPr>
          <w:rFonts w:ascii="Tahoma" w:hAnsi="Tahoma" w:cs="Tahoma"/>
          <w:sz w:val="21"/>
          <w:szCs w:val="21"/>
        </w:rPr>
        <w:t xml:space="preserve">Wenn die </w:t>
      </w:r>
      <w:proofErr w:type="spellStart"/>
      <w:proofErr w:type="gramStart"/>
      <w:r w:rsidRPr="0065279F">
        <w:rPr>
          <w:rFonts w:ascii="Tahoma" w:hAnsi="Tahoma" w:cs="Tahoma"/>
          <w:sz w:val="21"/>
          <w:szCs w:val="21"/>
        </w:rPr>
        <w:t>Kooperationspartner:innen</w:t>
      </w:r>
      <w:proofErr w:type="spellEnd"/>
      <w:proofErr w:type="gramEnd"/>
      <w:r w:rsidRPr="0065279F">
        <w:rPr>
          <w:rFonts w:ascii="Tahoma" w:hAnsi="Tahoma" w:cs="Tahoma"/>
          <w:sz w:val="21"/>
          <w:szCs w:val="21"/>
        </w:rPr>
        <w:t xml:space="preserve"> das Zustandekommen der Kooperation durch unvollständige oder unrichtige Angaben erwirkt haben.</w:t>
      </w:r>
    </w:p>
    <w:p w14:paraId="5228094F" w14:textId="77777777" w:rsidR="00340AC2" w:rsidRPr="0065279F" w:rsidRDefault="00340AC2" w:rsidP="00340AC2">
      <w:pPr>
        <w:pStyle w:val="Listenabsatz"/>
        <w:spacing w:line="288" w:lineRule="auto"/>
        <w:ind w:left="851" w:right="-1"/>
        <w:rPr>
          <w:rFonts w:ascii="Tahoma" w:hAnsi="Tahoma" w:cs="Tahoma"/>
          <w:sz w:val="21"/>
          <w:szCs w:val="21"/>
        </w:rPr>
      </w:pPr>
    </w:p>
    <w:p w14:paraId="64FA0F63" w14:textId="77777777" w:rsidR="00340AC2" w:rsidRPr="0065279F" w:rsidRDefault="00340AC2" w:rsidP="00340AC2">
      <w:pPr>
        <w:pStyle w:val="Listenabsatz"/>
        <w:numPr>
          <w:ilvl w:val="0"/>
          <w:numId w:val="3"/>
        </w:numPr>
        <w:spacing w:after="0" w:line="288" w:lineRule="auto"/>
        <w:ind w:left="426" w:right="-1" w:hanging="426"/>
        <w:rPr>
          <w:rFonts w:ascii="Tahoma" w:hAnsi="Tahoma" w:cs="Tahoma"/>
          <w:sz w:val="21"/>
          <w:szCs w:val="21"/>
        </w:rPr>
      </w:pPr>
      <w:r w:rsidRPr="0065279F">
        <w:rPr>
          <w:rFonts w:ascii="Tahoma" w:hAnsi="Tahoma" w:cs="Tahoma"/>
          <w:sz w:val="21"/>
          <w:szCs w:val="21"/>
        </w:rPr>
        <w:t>Im Falle eines Vertragsrücktritts ist über das erreichte Arbeitsergebnis unverzüglich ein Bericht zu erstellen sowie der Nachweis über das entstandene Arbeitsvolumen der Chorleitung zu erbringen. Der Chorverein behält sich zudem vor, weitere Unterlagen anzufordern.</w:t>
      </w:r>
    </w:p>
    <w:p w14:paraId="682D342F" w14:textId="77777777" w:rsidR="00340AC2" w:rsidRPr="0065279F" w:rsidRDefault="00340AC2" w:rsidP="00340AC2">
      <w:pPr>
        <w:pStyle w:val="Listenabsatz"/>
        <w:numPr>
          <w:ilvl w:val="0"/>
          <w:numId w:val="3"/>
        </w:numPr>
        <w:spacing w:after="0" w:line="288" w:lineRule="auto"/>
        <w:ind w:left="426" w:right="-1" w:hanging="426"/>
        <w:rPr>
          <w:rFonts w:ascii="Tahoma" w:hAnsi="Tahoma" w:cs="Tahoma"/>
          <w:sz w:val="21"/>
          <w:szCs w:val="21"/>
        </w:rPr>
      </w:pPr>
      <w:r w:rsidRPr="0065279F">
        <w:rPr>
          <w:rFonts w:ascii="Tahoma" w:hAnsi="Tahoma" w:cs="Tahoma"/>
          <w:sz w:val="21"/>
          <w:szCs w:val="21"/>
        </w:rPr>
        <w:t xml:space="preserve">Tritt der Kooperationspartner </w:t>
      </w:r>
      <w:proofErr w:type="gramStart"/>
      <w:r w:rsidRPr="0065279F">
        <w:rPr>
          <w:rFonts w:ascii="Tahoma" w:hAnsi="Tahoma" w:cs="Tahoma"/>
          <w:sz w:val="21"/>
          <w:szCs w:val="21"/>
        </w:rPr>
        <w:t>von der Kooperationsvereinbarung</w:t>
      </w:r>
      <w:proofErr w:type="gramEnd"/>
      <w:r w:rsidRPr="0065279F">
        <w:rPr>
          <w:rFonts w:ascii="Tahoma" w:hAnsi="Tahoma" w:cs="Tahoma"/>
          <w:sz w:val="21"/>
          <w:szCs w:val="21"/>
        </w:rPr>
        <w:t xml:space="preserve"> zurück, entsteht kein weiterer Fördermittelanspruch.</w:t>
      </w:r>
    </w:p>
    <w:p w14:paraId="2937EC82" w14:textId="77777777" w:rsidR="00340AC2" w:rsidRPr="0065279F" w:rsidRDefault="00340AC2" w:rsidP="00340AC2">
      <w:pPr>
        <w:jc w:val="center"/>
        <w:rPr>
          <w:rFonts w:ascii="Tahoma" w:hAnsi="Tahoma" w:cs="Tahoma"/>
          <w:b/>
          <w:bCs/>
          <w:sz w:val="21"/>
          <w:szCs w:val="21"/>
        </w:rPr>
      </w:pPr>
      <w:r w:rsidRPr="0065279F">
        <w:rPr>
          <w:rFonts w:ascii="Tahoma" w:hAnsi="Tahoma" w:cs="Tahoma"/>
          <w:sz w:val="21"/>
          <w:szCs w:val="21"/>
        </w:rPr>
        <w:br/>
      </w:r>
      <w:r w:rsidRPr="0065279F">
        <w:rPr>
          <w:rFonts w:ascii="Tahoma" w:hAnsi="Tahoma" w:cs="Tahoma"/>
          <w:b/>
          <w:bCs/>
          <w:sz w:val="21"/>
          <w:szCs w:val="21"/>
        </w:rPr>
        <w:t>§ 6 Vertragsbestandteile, sonstige Vereinbarungen</w:t>
      </w:r>
    </w:p>
    <w:p w14:paraId="6178ED40" w14:textId="77777777" w:rsidR="00340AC2" w:rsidRPr="0065279F" w:rsidRDefault="00340AC2" w:rsidP="00340AC2">
      <w:pPr>
        <w:tabs>
          <w:tab w:val="left" w:pos="1134"/>
          <w:tab w:val="left" w:pos="1418"/>
        </w:tabs>
        <w:spacing w:line="288" w:lineRule="auto"/>
        <w:ind w:right="-1"/>
        <w:rPr>
          <w:rFonts w:ascii="Tahoma" w:hAnsi="Tahoma" w:cs="Tahoma"/>
          <w:sz w:val="21"/>
          <w:szCs w:val="21"/>
        </w:rPr>
      </w:pPr>
    </w:p>
    <w:p w14:paraId="773288AA" w14:textId="77777777" w:rsidR="00340AC2" w:rsidRPr="0065279F" w:rsidRDefault="00340AC2" w:rsidP="00340AC2">
      <w:pPr>
        <w:pStyle w:val="Listenabsatz"/>
        <w:numPr>
          <w:ilvl w:val="0"/>
          <w:numId w:val="8"/>
        </w:numPr>
        <w:spacing w:after="0" w:line="288" w:lineRule="auto"/>
        <w:rPr>
          <w:rFonts w:ascii="Tahoma" w:hAnsi="Tahoma" w:cs="Tahoma"/>
          <w:sz w:val="21"/>
          <w:szCs w:val="21"/>
          <w:highlight w:val="yellow"/>
        </w:rPr>
      </w:pPr>
      <w:r w:rsidRPr="0065279F">
        <w:rPr>
          <w:rFonts w:ascii="Tahoma" w:hAnsi="Tahoma" w:cs="Tahoma"/>
          <w:sz w:val="21"/>
          <w:szCs w:val="21"/>
        </w:rPr>
        <w:t>Weitere Bestandteile dieser Kooperationsvereinbarung sind:</w:t>
      </w:r>
      <w:r w:rsidRPr="0065279F">
        <w:rPr>
          <w:rFonts w:ascii="Tahoma" w:hAnsi="Tahoma" w:cs="Tahoma"/>
          <w:sz w:val="21"/>
          <w:szCs w:val="21"/>
        </w:rPr>
        <w:br/>
      </w:r>
      <w:r w:rsidRPr="0065279F">
        <w:rPr>
          <w:rFonts w:ascii="Tahoma" w:hAnsi="Tahoma" w:cs="Tahoma"/>
          <w:sz w:val="21"/>
          <w:szCs w:val="21"/>
          <w:highlight w:val="yellow"/>
        </w:rPr>
        <w:t xml:space="preserve">(anpassen, je nach Förderquelle der Chor-AG, z.B. durch Landesmittel, Mittel im Programm „Kultur macht stark“, etc. </w:t>
      </w:r>
    </w:p>
    <w:p w14:paraId="68B1C87B" w14:textId="77777777" w:rsidR="00340AC2" w:rsidRPr="0065279F" w:rsidRDefault="00340AC2" w:rsidP="00340AC2">
      <w:pPr>
        <w:pStyle w:val="Listenabsatz"/>
        <w:spacing w:after="0" w:line="288" w:lineRule="auto"/>
        <w:ind w:left="360"/>
        <w:rPr>
          <w:rFonts w:ascii="Tahoma" w:hAnsi="Tahoma" w:cs="Tahoma"/>
          <w:sz w:val="21"/>
          <w:szCs w:val="21"/>
        </w:rPr>
      </w:pPr>
    </w:p>
    <w:p w14:paraId="07651817" w14:textId="77777777" w:rsidR="00340AC2" w:rsidRPr="0065279F" w:rsidRDefault="00340AC2" w:rsidP="00340AC2">
      <w:pPr>
        <w:numPr>
          <w:ilvl w:val="0"/>
          <w:numId w:val="1"/>
        </w:numPr>
        <w:spacing w:after="0" w:line="288" w:lineRule="auto"/>
        <w:ind w:left="851" w:right="-1" w:hanging="284"/>
        <w:rPr>
          <w:rStyle w:val="Hyperlink"/>
          <w:rFonts w:ascii="Tahoma" w:hAnsi="Tahoma" w:cs="Tahoma"/>
          <w:sz w:val="21"/>
          <w:szCs w:val="21"/>
        </w:rPr>
      </w:pPr>
      <w:r w:rsidRPr="0065279F">
        <w:rPr>
          <w:rFonts w:ascii="Tahoma" w:hAnsi="Tahoma" w:cs="Tahoma"/>
          <w:sz w:val="21"/>
          <w:szCs w:val="21"/>
        </w:rPr>
        <w:t>die Allgemeinen Nebenbestimmungen für Zuwendungen zur Projektförderung (</w:t>
      </w:r>
      <w:proofErr w:type="spellStart"/>
      <w:r w:rsidRPr="0065279F">
        <w:rPr>
          <w:rFonts w:ascii="Tahoma" w:hAnsi="Tahoma" w:cs="Tahoma"/>
          <w:sz w:val="21"/>
          <w:szCs w:val="21"/>
        </w:rPr>
        <w:t>ANBest</w:t>
      </w:r>
      <w:proofErr w:type="spellEnd"/>
      <w:r w:rsidRPr="0065279F">
        <w:rPr>
          <w:rFonts w:ascii="Tahoma" w:hAnsi="Tahoma" w:cs="Tahoma"/>
          <w:sz w:val="21"/>
          <w:szCs w:val="21"/>
        </w:rPr>
        <w:t xml:space="preserve">-P), derzeit vom 13.06.2019, nachzulesen unter: </w:t>
      </w:r>
      <w:hyperlink r:id="rId10">
        <w:r w:rsidRPr="0065279F">
          <w:rPr>
            <w:rStyle w:val="Hyperlink"/>
            <w:rFonts w:ascii="Tahoma" w:hAnsi="Tahoma" w:cs="Tahoma"/>
            <w:sz w:val="21"/>
            <w:szCs w:val="21"/>
          </w:rPr>
          <w:t>https://www.bva.bund.de/SharedDocs/Downloads/DE/Aufgaben/ZMV/Zuwendungen_national/nebenbestimmungen_anbest_p_2019.pdf?__blob=publicationFile&amp;v=6 (08.09.2023)</w:t>
        </w:r>
      </w:hyperlink>
    </w:p>
    <w:p w14:paraId="4C59D211" w14:textId="77777777" w:rsidR="00340AC2" w:rsidRPr="0065279F" w:rsidRDefault="00340AC2" w:rsidP="00340AC2">
      <w:pPr>
        <w:numPr>
          <w:ilvl w:val="0"/>
          <w:numId w:val="1"/>
        </w:numPr>
        <w:spacing w:after="0" w:line="288" w:lineRule="auto"/>
        <w:ind w:left="851" w:right="-1" w:hanging="284"/>
        <w:rPr>
          <w:rStyle w:val="Hyperlink"/>
          <w:rFonts w:ascii="Tahoma" w:hAnsi="Tahoma" w:cs="Tahoma"/>
          <w:sz w:val="21"/>
          <w:szCs w:val="21"/>
        </w:rPr>
      </w:pPr>
      <w:r w:rsidRPr="0065279F">
        <w:rPr>
          <w:rFonts w:ascii="Tahoma" w:hAnsi="Tahoma" w:cs="Tahoma"/>
          <w:sz w:val="21"/>
          <w:szCs w:val="21"/>
        </w:rPr>
        <w:lastRenderedPageBreak/>
        <w:t xml:space="preserve">§§ 44, 91, 100 der Bundeshaushaltsordnung (BHO) und die hierzu erlassenen Verwaltungsvorschriften, nachzulesen unter: </w:t>
      </w:r>
      <w:hyperlink r:id="rId11">
        <w:r w:rsidRPr="0065279F">
          <w:rPr>
            <w:rStyle w:val="Hyperlink"/>
            <w:rFonts w:ascii="Tahoma" w:hAnsi="Tahoma" w:cs="Tahoma"/>
            <w:sz w:val="21"/>
            <w:szCs w:val="21"/>
          </w:rPr>
          <w:t>https://www.gesetze-im-internet.de/bho/BHO.pdf (08.09.2023)</w:t>
        </w:r>
      </w:hyperlink>
    </w:p>
    <w:p w14:paraId="2AE60948" w14:textId="77777777" w:rsidR="00340AC2" w:rsidRPr="0065279F" w:rsidRDefault="00340AC2" w:rsidP="00340AC2">
      <w:pPr>
        <w:spacing w:line="288" w:lineRule="auto"/>
        <w:ind w:right="-1"/>
        <w:rPr>
          <w:rFonts w:ascii="Tahoma" w:hAnsi="Tahoma" w:cs="Tahoma"/>
          <w:sz w:val="21"/>
          <w:szCs w:val="21"/>
        </w:rPr>
      </w:pPr>
    </w:p>
    <w:p w14:paraId="55FEC8ED" w14:textId="77777777" w:rsidR="00340AC2" w:rsidRPr="0065279F" w:rsidRDefault="00340AC2" w:rsidP="00340AC2">
      <w:pPr>
        <w:pStyle w:val="Listenabsatz"/>
        <w:numPr>
          <w:ilvl w:val="0"/>
          <w:numId w:val="9"/>
        </w:numPr>
        <w:spacing w:after="0" w:line="288" w:lineRule="auto"/>
        <w:ind w:right="-1"/>
        <w:rPr>
          <w:rFonts w:ascii="Tahoma" w:hAnsi="Tahoma" w:cs="Tahoma"/>
          <w:sz w:val="21"/>
          <w:szCs w:val="21"/>
        </w:rPr>
      </w:pPr>
      <w:r w:rsidRPr="0065279F">
        <w:rPr>
          <w:rFonts w:ascii="Tahoma" w:hAnsi="Tahoma" w:cs="Tahoma"/>
          <w:sz w:val="21"/>
          <w:szCs w:val="21"/>
        </w:rPr>
        <w:t xml:space="preserve">Bei der Abrechnung von Reisekosten sind die Bestimmungen des Bundesreisekostengesetzes (BRKG) in der jeweiligen gültigen Fassung anzuwenden, nachzulesen unter </w:t>
      </w:r>
      <w:hyperlink r:id="rId12">
        <w:r w:rsidRPr="0065279F">
          <w:rPr>
            <w:rStyle w:val="Hyperlink"/>
            <w:rFonts w:ascii="Tahoma" w:hAnsi="Tahoma" w:cs="Tahoma"/>
            <w:sz w:val="21"/>
            <w:szCs w:val="21"/>
          </w:rPr>
          <w:t>https://www.gesetze-im-internet.de/brkg_2005/BJNR141810005.html (08.08.2023)</w:t>
        </w:r>
      </w:hyperlink>
    </w:p>
    <w:p w14:paraId="2A6F07A9" w14:textId="77777777" w:rsidR="00340AC2" w:rsidRPr="0065279F" w:rsidRDefault="00340AC2" w:rsidP="00340AC2">
      <w:pPr>
        <w:pStyle w:val="Listenabsatz"/>
        <w:spacing w:line="288" w:lineRule="auto"/>
        <w:ind w:left="360" w:right="-1"/>
        <w:rPr>
          <w:rFonts w:ascii="Tahoma" w:hAnsi="Tahoma" w:cs="Tahoma"/>
          <w:sz w:val="21"/>
          <w:szCs w:val="21"/>
        </w:rPr>
      </w:pPr>
    </w:p>
    <w:p w14:paraId="0085B6E4" w14:textId="77777777" w:rsidR="00340AC2" w:rsidRPr="0065279F" w:rsidRDefault="00340AC2" w:rsidP="00340AC2">
      <w:pPr>
        <w:spacing w:line="288" w:lineRule="auto"/>
        <w:ind w:right="-1"/>
        <w:rPr>
          <w:rFonts w:ascii="Tahoma" w:hAnsi="Tahoma" w:cs="Tahoma"/>
          <w:b/>
          <w:bCs/>
          <w:sz w:val="21"/>
          <w:szCs w:val="21"/>
        </w:rPr>
      </w:pPr>
    </w:p>
    <w:p w14:paraId="24C5E9CC" w14:textId="77777777" w:rsidR="00340AC2" w:rsidRPr="0065279F" w:rsidRDefault="00340AC2" w:rsidP="00340AC2">
      <w:pPr>
        <w:pStyle w:val="Listenabsatz"/>
        <w:spacing w:line="288" w:lineRule="auto"/>
        <w:ind w:left="426" w:right="-1"/>
        <w:jc w:val="center"/>
        <w:rPr>
          <w:rFonts w:ascii="Tahoma" w:hAnsi="Tahoma" w:cs="Tahoma"/>
          <w:b/>
          <w:bCs/>
          <w:sz w:val="21"/>
          <w:szCs w:val="21"/>
        </w:rPr>
      </w:pPr>
      <w:r w:rsidRPr="0065279F">
        <w:rPr>
          <w:rFonts w:ascii="Tahoma" w:hAnsi="Tahoma" w:cs="Tahoma"/>
          <w:b/>
          <w:bCs/>
          <w:sz w:val="21"/>
          <w:szCs w:val="21"/>
        </w:rPr>
        <w:t>§ 7 Sicherung der Gesamtfinanzierung</w:t>
      </w:r>
    </w:p>
    <w:p w14:paraId="57A70DF4" w14:textId="77777777" w:rsidR="00340AC2" w:rsidRPr="0065279F" w:rsidRDefault="00340AC2" w:rsidP="00340AC2">
      <w:pPr>
        <w:pStyle w:val="Listenabsatz"/>
        <w:spacing w:line="288" w:lineRule="auto"/>
        <w:ind w:left="426" w:right="-1"/>
        <w:rPr>
          <w:rFonts w:ascii="Tahoma" w:hAnsi="Tahoma" w:cs="Tahoma"/>
          <w:sz w:val="21"/>
          <w:szCs w:val="21"/>
        </w:rPr>
      </w:pPr>
    </w:p>
    <w:p w14:paraId="3ECF1CA0" w14:textId="77777777" w:rsidR="00340AC2" w:rsidRPr="0065279F" w:rsidRDefault="00340AC2" w:rsidP="00340AC2">
      <w:pPr>
        <w:pStyle w:val="Listenabsatz"/>
        <w:spacing w:line="288" w:lineRule="auto"/>
        <w:ind w:left="0" w:right="-1"/>
        <w:rPr>
          <w:rFonts w:ascii="Tahoma" w:hAnsi="Tahoma" w:cs="Tahoma"/>
          <w:sz w:val="21"/>
          <w:szCs w:val="21"/>
        </w:rPr>
      </w:pPr>
      <w:r w:rsidRPr="0065279F">
        <w:rPr>
          <w:rFonts w:ascii="Tahoma" w:hAnsi="Tahoma" w:cs="Tahoma"/>
          <w:sz w:val="21"/>
          <w:szCs w:val="21"/>
        </w:rPr>
        <w:t>Die Gewährung der finanziellen Förderung setzt voraus, dass die Gesamtfinanzierung des Vorhabens gesichert bleibt.</w:t>
      </w:r>
    </w:p>
    <w:p w14:paraId="2A89F327" w14:textId="77777777" w:rsidR="00340AC2" w:rsidRPr="0065279F" w:rsidRDefault="00340AC2" w:rsidP="00340AC2">
      <w:pPr>
        <w:spacing w:line="288" w:lineRule="auto"/>
        <w:ind w:right="-1"/>
        <w:rPr>
          <w:rFonts w:ascii="Tahoma" w:eastAsia="TheSans C5 Bold" w:hAnsi="Tahoma" w:cs="Tahoma"/>
          <w:sz w:val="21"/>
          <w:szCs w:val="21"/>
        </w:rPr>
      </w:pPr>
    </w:p>
    <w:p w14:paraId="0941EE85" w14:textId="77777777" w:rsidR="00340AC2" w:rsidRPr="0065279F" w:rsidRDefault="00340AC2" w:rsidP="00340AC2">
      <w:pPr>
        <w:pStyle w:val="Listenabsatz"/>
        <w:spacing w:line="288" w:lineRule="auto"/>
        <w:ind w:left="426" w:right="-1"/>
        <w:jc w:val="center"/>
        <w:rPr>
          <w:rFonts w:ascii="Tahoma" w:hAnsi="Tahoma" w:cs="Tahoma"/>
          <w:b/>
          <w:bCs/>
          <w:sz w:val="21"/>
          <w:szCs w:val="21"/>
        </w:rPr>
      </w:pPr>
      <w:r w:rsidRPr="0065279F">
        <w:rPr>
          <w:rFonts w:ascii="Tahoma" w:hAnsi="Tahoma" w:cs="Tahoma"/>
          <w:b/>
          <w:bCs/>
          <w:sz w:val="21"/>
          <w:szCs w:val="21"/>
        </w:rPr>
        <w:t>§ 8 Widerrufsvorbehalt der Bewilligungsbehörde</w:t>
      </w:r>
    </w:p>
    <w:p w14:paraId="41682581" w14:textId="77777777" w:rsidR="00340AC2" w:rsidRPr="0065279F" w:rsidRDefault="00340AC2" w:rsidP="00340AC2">
      <w:pPr>
        <w:spacing w:line="288" w:lineRule="auto"/>
        <w:ind w:right="-1"/>
        <w:rPr>
          <w:rFonts w:ascii="Tahoma" w:hAnsi="Tahoma" w:cs="Tahoma"/>
          <w:sz w:val="21"/>
          <w:szCs w:val="21"/>
        </w:rPr>
      </w:pPr>
    </w:p>
    <w:p w14:paraId="5373A0C0" w14:textId="77777777" w:rsidR="00340AC2" w:rsidRPr="0065279F" w:rsidRDefault="00340AC2" w:rsidP="00340AC2">
      <w:pPr>
        <w:spacing w:line="288" w:lineRule="auto"/>
        <w:ind w:right="-1"/>
        <w:rPr>
          <w:rFonts w:ascii="Tahoma" w:hAnsi="Tahoma" w:cs="Tahoma"/>
          <w:sz w:val="21"/>
          <w:szCs w:val="21"/>
        </w:rPr>
      </w:pPr>
      <w:r w:rsidRPr="0065279F">
        <w:rPr>
          <w:rFonts w:ascii="Tahoma" w:hAnsi="Tahoma" w:cs="Tahoma"/>
          <w:sz w:val="21"/>
          <w:szCs w:val="21"/>
        </w:rPr>
        <w:t>Die Bewilligungsorganisationen (Zuwendungsgeber) behalten sich vor, den Zuwendungsbescheid an den Erstzuwendungsempfänger aus zwingenden Gründen zu widerrufen und die Förderung ganz oder teilweise einzustellen (Widerrufsvorbehalt nach § 36 (2) in Verbindung mit § 49 (2.1) Verwaltungsverfahrensgesetz). Darüber hinaus steht die Gewährung der Zuwendung an den Chorverein unter dem Vorbehalt der Verfügbarkeit der veranschlagten Haushaltsmittel. Der Chorverein behält sich vor, in diesen Fällen von der Kooperationsvereinbarung zurückzutreten bzw. das Zuwendungsverhältnis zu kündigen und die Förderung ganz oder teilweise einzustellen.</w:t>
      </w:r>
    </w:p>
    <w:p w14:paraId="15EACC41" w14:textId="77777777" w:rsidR="00340AC2" w:rsidRPr="0065279F" w:rsidRDefault="00340AC2" w:rsidP="00340AC2">
      <w:pPr>
        <w:spacing w:line="288" w:lineRule="auto"/>
        <w:ind w:right="-1"/>
        <w:rPr>
          <w:rFonts w:ascii="Tahoma" w:hAnsi="Tahoma" w:cs="Tahoma"/>
          <w:sz w:val="21"/>
          <w:szCs w:val="21"/>
        </w:rPr>
      </w:pPr>
    </w:p>
    <w:p w14:paraId="6BAA9FAB" w14:textId="77777777" w:rsidR="00340AC2" w:rsidRPr="0065279F" w:rsidRDefault="00340AC2" w:rsidP="00340AC2">
      <w:pPr>
        <w:spacing w:line="288" w:lineRule="auto"/>
        <w:ind w:left="497" w:right="-1" w:hanging="567"/>
        <w:jc w:val="center"/>
        <w:rPr>
          <w:rFonts w:ascii="Tahoma" w:hAnsi="Tahoma" w:cs="Tahoma"/>
          <w:b/>
          <w:sz w:val="21"/>
          <w:szCs w:val="21"/>
        </w:rPr>
      </w:pPr>
      <w:r w:rsidRPr="0065279F">
        <w:rPr>
          <w:rFonts w:ascii="Tahoma" w:hAnsi="Tahoma" w:cs="Tahoma"/>
          <w:b/>
          <w:sz w:val="21"/>
          <w:szCs w:val="21"/>
        </w:rPr>
        <w:t>§ 9 Öffentlichkeitsarbeit, Veröffentlichungen</w:t>
      </w:r>
    </w:p>
    <w:p w14:paraId="0BBC5CF5" w14:textId="77777777" w:rsidR="00340AC2" w:rsidRPr="0065279F" w:rsidRDefault="00340AC2" w:rsidP="00340AC2">
      <w:pPr>
        <w:spacing w:line="288" w:lineRule="auto"/>
        <w:ind w:left="497" w:right="-1" w:hanging="567"/>
        <w:rPr>
          <w:rFonts w:ascii="Tahoma" w:hAnsi="Tahoma" w:cs="Tahoma"/>
          <w:b/>
          <w:sz w:val="21"/>
          <w:szCs w:val="21"/>
        </w:rPr>
      </w:pPr>
    </w:p>
    <w:p w14:paraId="5446E3F7" w14:textId="5009DC04" w:rsidR="00340AC2" w:rsidRPr="0065279F" w:rsidRDefault="00340AC2" w:rsidP="00340AC2">
      <w:pPr>
        <w:pStyle w:val="Listenabsatz"/>
        <w:numPr>
          <w:ilvl w:val="0"/>
          <w:numId w:val="2"/>
        </w:numPr>
        <w:tabs>
          <w:tab w:val="left" w:pos="1134"/>
          <w:tab w:val="left" w:pos="1418"/>
        </w:tabs>
        <w:spacing w:after="0" w:line="288" w:lineRule="auto"/>
        <w:ind w:left="426" w:right="-1" w:hanging="426"/>
        <w:rPr>
          <w:rFonts w:ascii="Tahoma" w:hAnsi="Tahoma" w:cs="Tahoma"/>
          <w:sz w:val="21"/>
          <w:szCs w:val="21"/>
        </w:rPr>
      </w:pPr>
      <w:r w:rsidRPr="0065279F">
        <w:rPr>
          <w:rFonts w:ascii="Tahoma" w:hAnsi="Tahoma" w:cs="Tahoma"/>
          <w:sz w:val="21"/>
          <w:szCs w:val="21"/>
        </w:rPr>
        <w:t xml:space="preserve">Die </w:t>
      </w:r>
      <w:proofErr w:type="spellStart"/>
      <w:proofErr w:type="gramStart"/>
      <w:r w:rsidRPr="0065279F">
        <w:rPr>
          <w:rFonts w:ascii="Tahoma" w:hAnsi="Tahoma" w:cs="Tahoma"/>
          <w:sz w:val="21"/>
          <w:szCs w:val="21"/>
        </w:rPr>
        <w:t>Kooperationspartner:innen</w:t>
      </w:r>
      <w:proofErr w:type="spellEnd"/>
      <w:proofErr w:type="gramEnd"/>
      <w:r w:rsidRPr="0065279F">
        <w:rPr>
          <w:rFonts w:ascii="Tahoma" w:hAnsi="Tahoma" w:cs="Tahoma"/>
          <w:sz w:val="21"/>
          <w:szCs w:val="21"/>
        </w:rPr>
        <w:t xml:space="preserve"> sind verpflichtet, in der Öffentlichkeitsarbeit auf die Förderung durch __________________________ hinzuweisen. Bei Veröffentlichungen und Maßnahmen der Öffentlichkeitsarbeit ist das Logo mit dem Zusatz „____________________“ gut sichtbar anzubringen; beispielsweise Internetauftritte, Messen oder anderen.</w:t>
      </w:r>
    </w:p>
    <w:p w14:paraId="3EA46714" w14:textId="77777777" w:rsidR="00340AC2" w:rsidRPr="0065279F" w:rsidRDefault="00340AC2" w:rsidP="00340AC2">
      <w:pPr>
        <w:pStyle w:val="Listenabsatz"/>
        <w:tabs>
          <w:tab w:val="left" w:pos="1134"/>
          <w:tab w:val="left" w:pos="1418"/>
        </w:tabs>
        <w:spacing w:line="288" w:lineRule="auto"/>
        <w:ind w:left="426" w:right="-1"/>
        <w:rPr>
          <w:rFonts w:ascii="Tahoma" w:hAnsi="Tahoma" w:cs="Tahoma"/>
          <w:sz w:val="21"/>
          <w:szCs w:val="21"/>
        </w:rPr>
      </w:pPr>
    </w:p>
    <w:p w14:paraId="441336C4" w14:textId="77777777" w:rsidR="00340AC2" w:rsidRPr="0065279F" w:rsidRDefault="00340AC2" w:rsidP="00340AC2">
      <w:pPr>
        <w:pStyle w:val="Listenabsatz"/>
        <w:numPr>
          <w:ilvl w:val="0"/>
          <w:numId w:val="2"/>
        </w:numPr>
        <w:tabs>
          <w:tab w:val="left" w:pos="1134"/>
          <w:tab w:val="left" w:pos="1418"/>
        </w:tabs>
        <w:spacing w:after="0" w:line="288" w:lineRule="auto"/>
        <w:ind w:left="426" w:right="-1" w:hanging="426"/>
        <w:rPr>
          <w:rFonts w:ascii="Tahoma" w:hAnsi="Tahoma" w:cs="Tahoma"/>
          <w:sz w:val="21"/>
          <w:szCs w:val="21"/>
        </w:rPr>
      </w:pPr>
      <w:r w:rsidRPr="0065279F">
        <w:rPr>
          <w:rFonts w:ascii="Tahoma" w:hAnsi="Tahoma" w:cs="Tahoma"/>
          <w:sz w:val="21"/>
          <w:szCs w:val="21"/>
        </w:rPr>
        <w:t xml:space="preserve">Jegliche Einbindung der Logos sind vom Chorverein zu genehmigen. Bei einer gleichzeitigen Benennung von zusätzlichen </w:t>
      </w:r>
      <w:proofErr w:type="spellStart"/>
      <w:proofErr w:type="gramStart"/>
      <w:r w:rsidRPr="0065279F">
        <w:rPr>
          <w:rFonts w:ascii="Tahoma" w:hAnsi="Tahoma" w:cs="Tahoma"/>
          <w:sz w:val="21"/>
          <w:szCs w:val="21"/>
        </w:rPr>
        <w:t>Sponsor:innen</w:t>
      </w:r>
      <w:proofErr w:type="spellEnd"/>
      <w:proofErr w:type="gramEnd"/>
      <w:r w:rsidRPr="0065279F">
        <w:rPr>
          <w:rFonts w:ascii="Tahoma" w:hAnsi="Tahoma" w:cs="Tahoma"/>
          <w:sz w:val="21"/>
          <w:szCs w:val="21"/>
        </w:rPr>
        <w:t xml:space="preserve"> oder </w:t>
      </w:r>
      <w:proofErr w:type="spellStart"/>
      <w:proofErr w:type="gramStart"/>
      <w:r w:rsidRPr="0065279F">
        <w:rPr>
          <w:rFonts w:ascii="Tahoma" w:hAnsi="Tahoma" w:cs="Tahoma"/>
          <w:sz w:val="21"/>
          <w:szCs w:val="21"/>
        </w:rPr>
        <w:t>Förderer:innen</w:t>
      </w:r>
      <w:proofErr w:type="spellEnd"/>
      <w:proofErr w:type="gramEnd"/>
      <w:r w:rsidRPr="0065279F">
        <w:rPr>
          <w:rFonts w:ascii="Tahoma" w:hAnsi="Tahoma" w:cs="Tahoma"/>
          <w:sz w:val="21"/>
          <w:szCs w:val="21"/>
        </w:rPr>
        <w:t xml:space="preserve"> ist die Zustimmung des Chorvereins einzuholen.</w:t>
      </w:r>
    </w:p>
    <w:p w14:paraId="3028E880" w14:textId="77777777" w:rsidR="00340AC2" w:rsidRPr="0065279F" w:rsidRDefault="00340AC2" w:rsidP="00340AC2">
      <w:pPr>
        <w:tabs>
          <w:tab w:val="left" w:pos="1134"/>
          <w:tab w:val="left" w:pos="1418"/>
        </w:tabs>
        <w:spacing w:line="288" w:lineRule="auto"/>
        <w:ind w:right="-1"/>
        <w:rPr>
          <w:rFonts w:ascii="Tahoma" w:hAnsi="Tahoma" w:cs="Tahoma"/>
          <w:sz w:val="21"/>
          <w:szCs w:val="21"/>
        </w:rPr>
      </w:pPr>
    </w:p>
    <w:p w14:paraId="2C6C5489" w14:textId="77777777" w:rsidR="00340AC2" w:rsidRPr="0065279F" w:rsidRDefault="00340AC2" w:rsidP="00340AC2">
      <w:pPr>
        <w:pStyle w:val="Listenabsatz"/>
        <w:numPr>
          <w:ilvl w:val="0"/>
          <w:numId w:val="2"/>
        </w:numPr>
        <w:tabs>
          <w:tab w:val="left" w:pos="1134"/>
          <w:tab w:val="left" w:pos="1418"/>
        </w:tabs>
        <w:spacing w:after="0" w:line="288" w:lineRule="auto"/>
        <w:ind w:left="426" w:right="-1" w:hanging="426"/>
        <w:rPr>
          <w:rFonts w:ascii="Tahoma" w:hAnsi="Tahoma" w:cs="Tahoma"/>
          <w:sz w:val="21"/>
          <w:szCs w:val="21"/>
        </w:rPr>
      </w:pPr>
      <w:r w:rsidRPr="0065279F">
        <w:rPr>
          <w:rFonts w:ascii="Tahoma" w:hAnsi="Tahoma" w:cs="Tahoma"/>
          <w:sz w:val="21"/>
          <w:szCs w:val="21"/>
        </w:rPr>
        <w:t>Sollten Drucksachen entstehen, sind von Veröffentlichungen zwei Freiexemplare an den Chorverein zu senden.</w:t>
      </w:r>
    </w:p>
    <w:p w14:paraId="52F3E409" w14:textId="77777777" w:rsidR="00340AC2" w:rsidRPr="0065279F" w:rsidRDefault="00340AC2" w:rsidP="00340AC2">
      <w:pPr>
        <w:spacing w:line="288" w:lineRule="auto"/>
        <w:ind w:right="-1"/>
        <w:rPr>
          <w:rFonts w:ascii="Tahoma" w:hAnsi="Tahoma" w:cs="Tahoma"/>
          <w:sz w:val="21"/>
          <w:szCs w:val="21"/>
        </w:rPr>
      </w:pPr>
    </w:p>
    <w:p w14:paraId="426B43B4" w14:textId="77777777" w:rsidR="0011070D" w:rsidRDefault="0011070D" w:rsidP="00340AC2">
      <w:pPr>
        <w:pStyle w:val="Listenabsatz"/>
        <w:spacing w:line="288" w:lineRule="auto"/>
        <w:ind w:left="290" w:right="-1"/>
        <w:jc w:val="center"/>
        <w:rPr>
          <w:rFonts w:ascii="Tahoma" w:hAnsi="Tahoma" w:cs="Tahoma"/>
          <w:b/>
          <w:bCs/>
          <w:sz w:val="21"/>
          <w:szCs w:val="21"/>
        </w:rPr>
      </w:pPr>
    </w:p>
    <w:p w14:paraId="577550A7" w14:textId="1622718F" w:rsidR="00340AC2" w:rsidRPr="0011070D" w:rsidRDefault="00340AC2" w:rsidP="00340AC2">
      <w:pPr>
        <w:pStyle w:val="Listenabsatz"/>
        <w:spacing w:line="288" w:lineRule="auto"/>
        <w:ind w:left="290" w:right="-1"/>
        <w:jc w:val="center"/>
        <w:rPr>
          <w:rFonts w:ascii="Tahoma" w:hAnsi="Tahoma" w:cs="Tahoma"/>
          <w:b/>
          <w:bCs/>
          <w:sz w:val="21"/>
          <w:szCs w:val="21"/>
        </w:rPr>
      </w:pPr>
      <w:r w:rsidRPr="0011070D">
        <w:rPr>
          <w:rFonts w:ascii="Tahoma" w:hAnsi="Tahoma" w:cs="Tahoma"/>
          <w:b/>
          <w:bCs/>
          <w:sz w:val="21"/>
          <w:szCs w:val="21"/>
        </w:rPr>
        <w:t>§ 10 Einräumung von Rechten</w:t>
      </w:r>
    </w:p>
    <w:p w14:paraId="4AA40363" w14:textId="77777777" w:rsidR="00340AC2" w:rsidRPr="0065279F" w:rsidRDefault="00340AC2" w:rsidP="00340AC2">
      <w:pPr>
        <w:pStyle w:val="Listenabsatz"/>
        <w:spacing w:line="288" w:lineRule="auto"/>
        <w:ind w:left="290" w:right="-1"/>
        <w:rPr>
          <w:rFonts w:ascii="Tahoma" w:hAnsi="Tahoma" w:cs="Tahoma"/>
          <w:b/>
          <w:bCs/>
          <w:sz w:val="21"/>
          <w:szCs w:val="21"/>
        </w:rPr>
      </w:pPr>
    </w:p>
    <w:p w14:paraId="1122DC50" w14:textId="77777777" w:rsidR="00340AC2" w:rsidRPr="0065279F" w:rsidRDefault="00340AC2" w:rsidP="00340AC2">
      <w:pPr>
        <w:pStyle w:val="Listenabsatz"/>
        <w:numPr>
          <w:ilvl w:val="0"/>
          <w:numId w:val="5"/>
        </w:numPr>
        <w:spacing w:after="0" w:line="288" w:lineRule="auto"/>
        <w:ind w:left="426" w:right="-1" w:hanging="426"/>
        <w:rPr>
          <w:rFonts w:ascii="Tahoma" w:hAnsi="Tahoma" w:cs="Tahoma"/>
          <w:sz w:val="21"/>
          <w:szCs w:val="21"/>
        </w:rPr>
      </w:pPr>
      <w:r w:rsidRPr="0065279F">
        <w:rPr>
          <w:rFonts w:ascii="Tahoma" w:hAnsi="Tahoma" w:cs="Tahoma"/>
          <w:sz w:val="21"/>
          <w:szCs w:val="21"/>
        </w:rPr>
        <w:t>Prüfungsrecht</w:t>
      </w:r>
    </w:p>
    <w:p w14:paraId="016A9965" w14:textId="77777777" w:rsidR="00340AC2" w:rsidRPr="0065279F" w:rsidRDefault="00340AC2" w:rsidP="00340AC2">
      <w:pPr>
        <w:pStyle w:val="Listenabsatz"/>
        <w:numPr>
          <w:ilvl w:val="1"/>
          <w:numId w:val="3"/>
        </w:numPr>
        <w:spacing w:after="0" w:line="288" w:lineRule="auto"/>
        <w:ind w:left="851" w:right="-1" w:hanging="284"/>
        <w:rPr>
          <w:rFonts w:ascii="Tahoma" w:hAnsi="Tahoma" w:cs="Tahoma"/>
          <w:sz w:val="21"/>
          <w:szCs w:val="21"/>
        </w:rPr>
      </w:pPr>
      <w:r w:rsidRPr="0065279F">
        <w:rPr>
          <w:rFonts w:ascii="Tahoma" w:hAnsi="Tahoma" w:cs="Tahoma"/>
          <w:sz w:val="21"/>
          <w:szCs w:val="21"/>
        </w:rPr>
        <w:t xml:space="preserve">Der Chorverein ist berechtigt, die Abwicklung der Maßnahme bei den </w:t>
      </w:r>
      <w:proofErr w:type="spellStart"/>
      <w:proofErr w:type="gramStart"/>
      <w:r w:rsidRPr="0065279F">
        <w:rPr>
          <w:rFonts w:ascii="Tahoma" w:hAnsi="Tahoma" w:cs="Tahoma"/>
          <w:sz w:val="21"/>
          <w:szCs w:val="21"/>
        </w:rPr>
        <w:t>Kooperationspartner:innen</w:t>
      </w:r>
      <w:proofErr w:type="spellEnd"/>
      <w:proofErr w:type="gramEnd"/>
      <w:r w:rsidRPr="0065279F">
        <w:rPr>
          <w:rFonts w:ascii="Tahoma" w:hAnsi="Tahoma" w:cs="Tahoma"/>
          <w:sz w:val="21"/>
          <w:szCs w:val="21"/>
        </w:rPr>
        <w:t xml:space="preserve"> zu verfolgen sowie vom Chorverein getragene Projektausgaben zu prüfen.</w:t>
      </w:r>
      <w:bookmarkStart w:id="15" w:name="_Hlk66367614"/>
    </w:p>
    <w:bookmarkEnd w:id="15"/>
    <w:p w14:paraId="718B713C" w14:textId="77777777" w:rsidR="00340AC2" w:rsidRPr="0065279F" w:rsidRDefault="00340AC2" w:rsidP="00340AC2">
      <w:pPr>
        <w:pStyle w:val="Listenabsatz"/>
        <w:numPr>
          <w:ilvl w:val="1"/>
          <w:numId w:val="3"/>
        </w:numPr>
        <w:spacing w:after="0" w:line="288" w:lineRule="auto"/>
        <w:ind w:left="851" w:right="-1" w:hanging="284"/>
        <w:rPr>
          <w:rFonts w:ascii="Tahoma" w:hAnsi="Tahoma" w:cs="Tahoma"/>
          <w:sz w:val="21"/>
          <w:szCs w:val="21"/>
        </w:rPr>
      </w:pPr>
      <w:r w:rsidRPr="0065279F">
        <w:rPr>
          <w:rFonts w:ascii="Tahoma" w:hAnsi="Tahoma" w:cs="Tahoma"/>
          <w:sz w:val="21"/>
          <w:szCs w:val="21"/>
        </w:rPr>
        <w:t>Dem Bundesrechnungshof steht das Prüfungsrecht gem. § 91 Bundeshaushaltsordnung zu.</w:t>
      </w:r>
    </w:p>
    <w:p w14:paraId="0D83F7D2" w14:textId="77777777" w:rsidR="00340AC2" w:rsidRPr="0065279F" w:rsidRDefault="00340AC2" w:rsidP="00340AC2">
      <w:pPr>
        <w:pStyle w:val="Listenabsatz"/>
        <w:spacing w:line="288" w:lineRule="auto"/>
        <w:ind w:left="851" w:right="-1"/>
        <w:rPr>
          <w:rFonts w:ascii="Tahoma" w:hAnsi="Tahoma" w:cs="Tahoma"/>
          <w:sz w:val="21"/>
          <w:szCs w:val="21"/>
        </w:rPr>
      </w:pPr>
    </w:p>
    <w:p w14:paraId="1AC6FD65" w14:textId="77777777" w:rsidR="00340AC2" w:rsidRPr="0065279F" w:rsidRDefault="00340AC2" w:rsidP="00340AC2">
      <w:pPr>
        <w:pStyle w:val="Listenabsatz"/>
        <w:numPr>
          <w:ilvl w:val="0"/>
          <w:numId w:val="5"/>
        </w:numPr>
        <w:spacing w:after="0" w:line="288" w:lineRule="auto"/>
        <w:ind w:left="426" w:right="-1" w:hanging="426"/>
        <w:rPr>
          <w:rFonts w:ascii="Tahoma" w:hAnsi="Tahoma" w:cs="Tahoma"/>
          <w:sz w:val="21"/>
          <w:szCs w:val="21"/>
        </w:rPr>
      </w:pPr>
      <w:r w:rsidRPr="0065279F">
        <w:rPr>
          <w:rFonts w:ascii="Tahoma" w:hAnsi="Tahoma" w:cs="Tahoma"/>
          <w:sz w:val="21"/>
          <w:szCs w:val="21"/>
        </w:rPr>
        <w:t xml:space="preserve">Die </w:t>
      </w:r>
      <w:proofErr w:type="spellStart"/>
      <w:proofErr w:type="gramStart"/>
      <w:r w:rsidRPr="0065279F">
        <w:rPr>
          <w:rFonts w:ascii="Tahoma" w:hAnsi="Tahoma" w:cs="Tahoma"/>
          <w:sz w:val="21"/>
          <w:szCs w:val="21"/>
        </w:rPr>
        <w:t>Kooperationspartner:innen</w:t>
      </w:r>
      <w:proofErr w:type="spellEnd"/>
      <w:proofErr w:type="gramEnd"/>
      <w:r w:rsidRPr="0065279F">
        <w:rPr>
          <w:rFonts w:ascii="Tahoma" w:hAnsi="Tahoma" w:cs="Tahoma"/>
          <w:sz w:val="21"/>
          <w:szCs w:val="21"/>
        </w:rPr>
        <w:t xml:space="preserve"> verpflichten sich, dem Chorverein sowie den Zuwendungsgebern das einfache und räumlich, zeitlich und inhaltlich unbeschränkte Nutzungsrecht an den durch das Kooperationsverhältnis begründeten und zu seinen Gunsten urheberrechtlich geschützten Arbeitsergebnissen einzuräumen.</w:t>
      </w:r>
    </w:p>
    <w:p w14:paraId="5EF3D7D1" w14:textId="77777777" w:rsidR="00340AC2" w:rsidRPr="0065279F" w:rsidRDefault="00340AC2" w:rsidP="00340AC2">
      <w:pPr>
        <w:pStyle w:val="Listenabsatz"/>
        <w:spacing w:line="288" w:lineRule="auto"/>
        <w:ind w:left="426" w:right="-1"/>
        <w:rPr>
          <w:rFonts w:ascii="Tahoma" w:hAnsi="Tahoma" w:cs="Tahoma"/>
          <w:sz w:val="21"/>
          <w:szCs w:val="21"/>
        </w:rPr>
      </w:pPr>
    </w:p>
    <w:p w14:paraId="4BAB5BBF" w14:textId="77777777" w:rsidR="00340AC2" w:rsidRPr="0065279F" w:rsidRDefault="00340AC2" w:rsidP="00340AC2">
      <w:pPr>
        <w:pStyle w:val="Listenabsatz"/>
        <w:numPr>
          <w:ilvl w:val="0"/>
          <w:numId w:val="5"/>
        </w:numPr>
        <w:spacing w:after="0" w:line="288" w:lineRule="auto"/>
        <w:ind w:left="426" w:right="-1" w:hanging="426"/>
        <w:rPr>
          <w:rFonts w:ascii="Tahoma" w:hAnsi="Tahoma" w:cs="Tahoma"/>
          <w:sz w:val="21"/>
          <w:szCs w:val="21"/>
        </w:rPr>
      </w:pPr>
      <w:r w:rsidRPr="0065279F">
        <w:rPr>
          <w:rFonts w:ascii="Tahoma" w:hAnsi="Tahoma" w:cs="Tahoma"/>
          <w:sz w:val="21"/>
          <w:szCs w:val="21"/>
        </w:rPr>
        <w:t xml:space="preserve">Der Chorverein und die Zuschussgeber sind berechtigt, das Material gemäß § 10 (2) unter Nennung der </w:t>
      </w:r>
      <w:proofErr w:type="spellStart"/>
      <w:proofErr w:type="gramStart"/>
      <w:r w:rsidRPr="0065279F">
        <w:rPr>
          <w:rFonts w:ascii="Tahoma" w:hAnsi="Tahoma" w:cs="Tahoma"/>
          <w:sz w:val="21"/>
          <w:szCs w:val="21"/>
        </w:rPr>
        <w:t>Autor:innen</w:t>
      </w:r>
      <w:proofErr w:type="spellEnd"/>
      <w:proofErr w:type="gramEnd"/>
      <w:r w:rsidRPr="0065279F">
        <w:rPr>
          <w:rFonts w:ascii="Tahoma" w:hAnsi="Tahoma" w:cs="Tahoma"/>
          <w:sz w:val="21"/>
          <w:szCs w:val="21"/>
        </w:rPr>
        <w:t xml:space="preserve"> der Maßnahme zu nutzen. Die </w:t>
      </w:r>
      <w:proofErr w:type="spellStart"/>
      <w:proofErr w:type="gramStart"/>
      <w:r w:rsidRPr="0065279F">
        <w:rPr>
          <w:rFonts w:ascii="Tahoma" w:hAnsi="Tahoma" w:cs="Tahoma"/>
          <w:sz w:val="21"/>
          <w:szCs w:val="21"/>
        </w:rPr>
        <w:t>Kooperationspartner:innen</w:t>
      </w:r>
      <w:proofErr w:type="spellEnd"/>
      <w:proofErr w:type="gramEnd"/>
      <w:r w:rsidRPr="0065279F">
        <w:rPr>
          <w:rFonts w:ascii="Tahoma" w:hAnsi="Tahoma" w:cs="Tahoma"/>
          <w:sz w:val="21"/>
          <w:szCs w:val="21"/>
        </w:rPr>
        <w:t xml:space="preserve"> verpflichten sich, die Persönlichkeitsrechte zu wahren und dafür zu sorgen, dass im Material nur Personen auftauchen, die der Verwendung zugestimmt haben. Bei Minderjährigen ist eine Einverständniserklärung der Erziehungsberechtigten einzuholen. Entsprechende Einverständniserklärungen sind auf Nachfrage dem Chorverein vorzulegen.</w:t>
      </w:r>
    </w:p>
    <w:p w14:paraId="07EB7AAB" w14:textId="77777777" w:rsidR="00340AC2" w:rsidRPr="0065279F" w:rsidRDefault="00340AC2" w:rsidP="00340AC2">
      <w:pPr>
        <w:tabs>
          <w:tab w:val="left" w:pos="1134"/>
          <w:tab w:val="left" w:pos="1418"/>
        </w:tabs>
        <w:spacing w:line="288" w:lineRule="auto"/>
        <w:ind w:right="-1"/>
        <w:rPr>
          <w:rFonts w:ascii="Tahoma" w:hAnsi="Tahoma" w:cs="Tahoma"/>
          <w:sz w:val="21"/>
          <w:szCs w:val="21"/>
        </w:rPr>
      </w:pPr>
    </w:p>
    <w:p w14:paraId="6FCDA226" w14:textId="77777777" w:rsidR="00340AC2" w:rsidRPr="0011070D" w:rsidRDefault="00340AC2" w:rsidP="00340AC2">
      <w:pPr>
        <w:tabs>
          <w:tab w:val="left" w:pos="1134"/>
          <w:tab w:val="left" w:pos="1418"/>
        </w:tabs>
        <w:spacing w:line="288" w:lineRule="auto"/>
        <w:ind w:right="-1"/>
        <w:jc w:val="center"/>
        <w:rPr>
          <w:rFonts w:ascii="Tahoma" w:hAnsi="Tahoma" w:cs="Tahoma"/>
          <w:b/>
          <w:bCs/>
          <w:sz w:val="21"/>
          <w:szCs w:val="21"/>
        </w:rPr>
      </w:pPr>
      <w:r w:rsidRPr="0011070D">
        <w:rPr>
          <w:rFonts w:ascii="Tahoma" w:hAnsi="Tahoma" w:cs="Tahoma"/>
          <w:b/>
          <w:bCs/>
          <w:sz w:val="21"/>
          <w:szCs w:val="21"/>
        </w:rPr>
        <w:t>§ 11 Datenschutz</w:t>
      </w:r>
    </w:p>
    <w:p w14:paraId="2B0D8009" w14:textId="77777777" w:rsidR="00340AC2" w:rsidRPr="0065279F" w:rsidRDefault="00340AC2" w:rsidP="00340AC2">
      <w:pPr>
        <w:pStyle w:val="Listenabsatz"/>
        <w:tabs>
          <w:tab w:val="left" w:pos="1134"/>
          <w:tab w:val="left" w:pos="1418"/>
        </w:tabs>
        <w:spacing w:line="288" w:lineRule="auto"/>
        <w:ind w:left="0" w:right="-1"/>
        <w:rPr>
          <w:rFonts w:ascii="Tahoma" w:hAnsi="Tahoma" w:cs="Tahoma"/>
          <w:sz w:val="21"/>
          <w:szCs w:val="21"/>
        </w:rPr>
      </w:pPr>
      <w:r w:rsidRPr="0065279F">
        <w:rPr>
          <w:rFonts w:ascii="Tahoma" w:hAnsi="Tahoma" w:cs="Tahoma"/>
          <w:sz w:val="21"/>
          <w:szCs w:val="21"/>
        </w:rPr>
        <w:t>Datenschutzrechtliche Bestimmungen sind im Rahmen der Umsetzung konsequent zu berücksichtigen. Insbesondere wird auf die Datenschutz-Grundverordnung (DSGVO) und das Bundesdatenschutzgesetz hingewiesen.</w:t>
      </w:r>
    </w:p>
    <w:p w14:paraId="3FF59643" w14:textId="77777777" w:rsidR="00340AC2" w:rsidRPr="0065279F" w:rsidRDefault="00340AC2" w:rsidP="00340AC2">
      <w:pPr>
        <w:tabs>
          <w:tab w:val="left" w:pos="1134"/>
          <w:tab w:val="left" w:pos="1418"/>
        </w:tabs>
        <w:spacing w:line="288" w:lineRule="auto"/>
        <w:ind w:right="-1"/>
        <w:rPr>
          <w:rFonts w:ascii="Tahoma" w:hAnsi="Tahoma" w:cs="Tahoma"/>
          <w:sz w:val="21"/>
          <w:szCs w:val="21"/>
        </w:rPr>
      </w:pPr>
    </w:p>
    <w:p w14:paraId="4B925CA2" w14:textId="77777777" w:rsidR="00340AC2" w:rsidRPr="0011070D" w:rsidRDefault="00340AC2" w:rsidP="00340AC2">
      <w:pPr>
        <w:tabs>
          <w:tab w:val="left" w:pos="1134"/>
          <w:tab w:val="left" w:pos="1418"/>
        </w:tabs>
        <w:spacing w:line="288" w:lineRule="auto"/>
        <w:ind w:right="-1"/>
        <w:jc w:val="center"/>
        <w:rPr>
          <w:rFonts w:ascii="Tahoma" w:hAnsi="Tahoma" w:cs="Tahoma"/>
          <w:b/>
          <w:bCs/>
          <w:sz w:val="21"/>
          <w:szCs w:val="21"/>
        </w:rPr>
      </w:pPr>
      <w:r w:rsidRPr="0011070D">
        <w:rPr>
          <w:rFonts w:ascii="Tahoma" w:hAnsi="Tahoma" w:cs="Tahoma"/>
          <w:b/>
          <w:bCs/>
          <w:sz w:val="21"/>
          <w:szCs w:val="21"/>
        </w:rPr>
        <w:t>§ 12 Verpflichtungs- und Haftungsausschluss</w:t>
      </w:r>
    </w:p>
    <w:p w14:paraId="0436FD16" w14:textId="77777777" w:rsidR="00340AC2" w:rsidRPr="0065279F" w:rsidRDefault="00340AC2" w:rsidP="00340AC2">
      <w:pPr>
        <w:tabs>
          <w:tab w:val="left" w:pos="1134"/>
          <w:tab w:val="left" w:pos="1418"/>
        </w:tabs>
        <w:spacing w:line="288" w:lineRule="auto"/>
        <w:ind w:right="-1"/>
        <w:rPr>
          <w:rFonts w:ascii="Tahoma" w:hAnsi="Tahoma" w:cs="Tahoma"/>
          <w:sz w:val="21"/>
          <w:szCs w:val="21"/>
        </w:rPr>
      </w:pPr>
      <w:r w:rsidRPr="0065279F">
        <w:rPr>
          <w:rFonts w:ascii="Tahoma" w:hAnsi="Tahoma" w:cs="Tahoma"/>
          <w:sz w:val="21"/>
          <w:szCs w:val="21"/>
        </w:rPr>
        <w:t xml:space="preserve">Die </w:t>
      </w:r>
      <w:proofErr w:type="spellStart"/>
      <w:proofErr w:type="gramStart"/>
      <w:r w:rsidRPr="0065279F">
        <w:rPr>
          <w:rFonts w:ascii="Tahoma" w:hAnsi="Tahoma" w:cs="Tahoma"/>
          <w:sz w:val="21"/>
          <w:szCs w:val="21"/>
        </w:rPr>
        <w:t>Kooperationspartner:innen</w:t>
      </w:r>
      <w:proofErr w:type="spellEnd"/>
      <w:proofErr w:type="gramEnd"/>
      <w:r w:rsidRPr="0065279F">
        <w:rPr>
          <w:rFonts w:ascii="Tahoma" w:hAnsi="Tahoma" w:cs="Tahoma"/>
          <w:sz w:val="21"/>
          <w:szCs w:val="21"/>
        </w:rPr>
        <w:t xml:space="preserve"> dürfen Dritten gegenüber nicht verpflichtet werden. Die </w:t>
      </w:r>
      <w:proofErr w:type="spellStart"/>
      <w:proofErr w:type="gramStart"/>
      <w:r w:rsidRPr="0065279F">
        <w:rPr>
          <w:rFonts w:ascii="Tahoma" w:hAnsi="Tahoma" w:cs="Tahoma"/>
          <w:sz w:val="21"/>
          <w:szCs w:val="21"/>
        </w:rPr>
        <w:t>Kooperationspartner:innen</w:t>
      </w:r>
      <w:proofErr w:type="spellEnd"/>
      <w:proofErr w:type="gramEnd"/>
      <w:r w:rsidRPr="0065279F">
        <w:rPr>
          <w:rFonts w:ascii="Tahoma" w:hAnsi="Tahoma" w:cs="Tahoma"/>
          <w:sz w:val="21"/>
          <w:szCs w:val="21"/>
        </w:rPr>
        <w:t xml:space="preserve"> stellen den Chorverein von jeglicher Haftung gegenüber Dritten frei.</w:t>
      </w:r>
    </w:p>
    <w:p w14:paraId="4FAF4A83" w14:textId="478C757E" w:rsidR="00340AC2" w:rsidRPr="0065279F" w:rsidRDefault="0011070D" w:rsidP="0011070D">
      <w:pPr>
        <w:jc w:val="center"/>
        <w:rPr>
          <w:rFonts w:ascii="Tahoma" w:hAnsi="Tahoma" w:cs="Tahoma"/>
          <w:b/>
          <w:bCs/>
          <w:sz w:val="21"/>
          <w:szCs w:val="21"/>
        </w:rPr>
      </w:pPr>
      <w:r>
        <w:rPr>
          <w:rFonts w:ascii="Tahoma" w:hAnsi="Tahoma" w:cs="Tahoma"/>
          <w:b/>
          <w:bCs/>
          <w:sz w:val="21"/>
          <w:szCs w:val="21"/>
        </w:rPr>
        <w:br/>
      </w:r>
      <w:r w:rsidR="00340AC2" w:rsidRPr="0011070D">
        <w:rPr>
          <w:rFonts w:ascii="Tahoma" w:hAnsi="Tahoma" w:cs="Tahoma"/>
          <w:b/>
          <w:bCs/>
          <w:sz w:val="21"/>
          <w:szCs w:val="21"/>
        </w:rPr>
        <w:t>§ 13 Nebenabreden und salvatorische Klausel</w:t>
      </w:r>
    </w:p>
    <w:p w14:paraId="12CA7350" w14:textId="77777777" w:rsidR="00340AC2" w:rsidRPr="0065279F" w:rsidRDefault="00340AC2" w:rsidP="00340AC2">
      <w:pPr>
        <w:pStyle w:val="Listenabsatz"/>
        <w:numPr>
          <w:ilvl w:val="0"/>
          <w:numId w:val="4"/>
        </w:numPr>
        <w:tabs>
          <w:tab w:val="left" w:pos="1134"/>
          <w:tab w:val="left" w:pos="1418"/>
        </w:tabs>
        <w:spacing w:after="0" w:line="288" w:lineRule="auto"/>
        <w:ind w:left="426" w:right="-1" w:hanging="426"/>
        <w:rPr>
          <w:rFonts w:ascii="Tahoma" w:hAnsi="Tahoma" w:cs="Tahoma"/>
          <w:sz w:val="21"/>
          <w:szCs w:val="21"/>
        </w:rPr>
      </w:pPr>
      <w:r w:rsidRPr="0065279F">
        <w:rPr>
          <w:rFonts w:ascii="Tahoma" w:hAnsi="Tahoma" w:cs="Tahoma"/>
          <w:sz w:val="21"/>
          <w:szCs w:val="21"/>
        </w:rPr>
        <w:t xml:space="preserve">Nebenabreden zu dieser Kooperationsvereinbarung werden nicht getroffen. Änderungen und Ergänzungen dieser Kooperationsvereinbarung (einschließlich dieser Klausel) bedürfen der Textform </w:t>
      </w:r>
      <w:proofErr w:type="spellStart"/>
      <w:r w:rsidRPr="0065279F">
        <w:rPr>
          <w:rFonts w:ascii="Tahoma" w:hAnsi="Tahoma" w:cs="Tahoma"/>
          <w:sz w:val="21"/>
          <w:szCs w:val="21"/>
        </w:rPr>
        <w:t>i.S.d</w:t>
      </w:r>
      <w:proofErr w:type="spellEnd"/>
      <w:r w:rsidRPr="0065279F">
        <w:rPr>
          <w:rFonts w:ascii="Tahoma" w:hAnsi="Tahoma" w:cs="Tahoma"/>
          <w:sz w:val="21"/>
          <w:szCs w:val="21"/>
        </w:rPr>
        <w:t>. § 126 (b) BGB.</w:t>
      </w:r>
    </w:p>
    <w:p w14:paraId="7BB670DE" w14:textId="77777777" w:rsidR="00340AC2" w:rsidRPr="0065279F" w:rsidRDefault="00340AC2" w:rsidP="00340AC2">
      <w:pPr>
        <w:pStyle w:val="Listenabsatz"/>
        <w:tabs>
          <w:tab w:val="left" w:pos="1134"/>
          <w:tab w:val="left" w:pos="1418"/>
        </w:tabs>
        <w:spacing w:line="288" w:lineRule="auto"/>
        <w:ind w:left="426" w:right="-1"/>
        <w:rPr>
          <w:rFonts w:ascii="Tahoma" w:hAnsi="Tahoma" w:cs="Tahoma"/>
          <w:sz w:val="21"/>
          <w:szCs w:val="21"/>
        </w:rPr>
      </w:pPr>
    </w:p>
    <w:p w14:paraId="2114E651" w14:textId="77777777" w:rsidR="00340AC2" w:rsidRPr="0065279F" w:rsidRDefault="00340AC2" w:rsidP="00340AC2">
      <w:pPr>
        <w:pStyle w:val="Listenabsatz"/>
        <w:numPr>
          <w:ilvl w:val="0"/>
          <w:numId w:val="4"/>
        </w:numPr>
        <w:tabs>
          <w:tab w:val="left" w:pos="1134"/>
          <w:tab w:val="left" w:pos="1418"/>
        </w:tabs>
        <w:spacing w:after="0" w:line="288" w:lineRule="auto"/>
        <w:ind w:left="426" w:right="-1" w:hanging="426"/>
        <w:rPr>
          <w:rFonts w:ascii="Tahoma" w:hAnsi="Tahoma" w:cs="Tahoma"/>
          <w:sz w:val="21"/>
          <w:szCs w:val="21"/>
        </w:rPr>
      </w:pPr>
      <w:r w:rsidRPr="0065279F">
        <w:rPr>
          <w:rFonts w:ascii="Tahoma" w:hAnsi="Tahoma" w:cs="Tahoma"/>
          <w:sz w:val="21"/>
          <w:szCs w:val="21"/>
        </w:rPr>
        <w:t>Sollte eine Bestimmung dieser Kooperationsvereinbarung unwirksam oder undurchführbar sein bzw. werden, so berührt dies die Wirksamkeit der Kooperationsvereinbarung im Übrigen nicht.</w:t>
      </w:r>
    </w:p>
    <w:p w14:paraId="39D47A08" w14:textId="77777777" w:rsidR="00340AC2" w:rsidRPr="0065279F" w:rsidRDefault="00340AC2" w:rsidP="00340AC2">
      <w:pPr>
        <w:tabs>
          <w:tab w:val="left" w:pos="1134"/>
          <w:tab w:val="left" w:pos="1418"/>
        </w:tabs>
        <w:spacing w:line="288" w:lineRule="auto"/>
        <w:ind w:right="-1"/>
        <w:rPr>
          <w:rFonts w:ascii="Tahoma" w:hAnsi="Tahoma" w:cs="Tahoma"/>
          <w:sz w:val="21"/>
          <w:szCs w:val="21"/>
        </w:rPr>
      </w:pPr>
    </w:p>
    <w:p w14:paraId="275A5F1F" w14:textId="77777777" w:rsidR="00340AC2" w:rsidRPr="0065279F" w:rsidRDefault="00340AC2" w:rsidP="00340AC2">
      <w:pPr>
        <w:pStyle w:val="Listenabsatz"/>
        <w:numPr>
          <w:ilvl w:val="0"/>
          <w:numId w:val="4"/>
        </w:numPr>
        <w:tabs>
          <w:tab w:val="left" w:pos="1134"/>
          <w:tab w:val="left" w:pos="1418"/>
        </w:tabs>
        <w:spacing w:after="0" w:line="288" w:lineRule="auto"/>
        <w:ind w:left="426" w:right="-1" w:hanging="426"/>
        <w:rPr>
          <w:rFonts w:ascii="Tahoma" w:hAnsi="Tahoma" w:cs="Tahoma"/>
          <w:sz w:val="21"/>
          <w:szCs w:val="21"/>
        </w:rPr>
      </w:pPr>
      <w:r w:rsidRPr="0065279F">
        <w:rPr>
          <w:rFonts w:ascii="Tahoma" w:hAnsi="Tahoma" w:cs="Tahoma"/>
          <w:sz w:val="21"/>
          <w:szCs w:val="21"/>
        </w:rPr>
        <w:lastRenderedPageBreak/>
        <w:t>Die Parteien verpflichten sich vielmehr, in einem derartigen Fall eine wirksame oder durchführbare Bestimmung an die Stelle der unwirksamen oder undurchführbaren zu setzen, die der wirtschaftlichen Wirkung und dem Zweck der zu ersetzenden Bestimmung so weit wie möglich entspricht.</w:t>
      </w:r>
    </w:p>
    <w:p w14:paraId="50FFF669" w14:textId="77777777" w:rsidR="00340AC2" w:rsidRPr="0065279F" w:rsidRDefault="00340AC2" w:rsidP="00340AC2">
      <w:pPr>
        <w:tabs>
          <w:tab w:val="left" w:pos="1134"/>
          <w:tab w:val="left" w:pos="1418"/>
        </w:tabs>
        <w:spacing w:line="288" w:lineRule="auto"/>
        <w:ind w:right="-1"/>
        <w:rPr>
          <w:rFonts w:ascii="Tahoma" w:hAnsi="Tahoma" w:cs="Tahoma"/>
          <w:sz w:val="21"/>
          <w:szCs w:val="21"/>
        </w:rPr>
      </w:pPr>
    </w:p>
    <w:p w14:paraId="069D054C" w14:textId="77777777" w:rsidR="00340AC2" w:rsidRPr="0065279F" w:rsidRDefault="00340AC2" w:rsidP="00340AC2">
      <w:pPr>
        <w:pStyle w:val="Listenabsatz"/>
        <w:numPr>
          <w:ilvl w:val="0"/>
          <w:numId w:val="4"/>
        </w:numPr>
        <w:tabs>
          <w:tab w:val="left" w:pos="1134"/>
          <w:tab w:val="left" w:pos="1418"/>
        </w:tabs>
        <w:spacing w:after="0" w:line="288" w:lineRule="auto"/>
        <w:ind w:left="426" w:right="-1" w:hanging="426"/>
        <w:rPr>
          <w:rFonts w:ascii="Tahoma" w:hAnsi="Tahoma" w:cs="Tahoma"/>
          <w:sz w:val="21"/>
          <w:szCs w:val="21"/>
        </w:rPr>
      </w:pPr>
      <w:r w:rsidRPr="0065279F">
        <w:rPr>
          <w:rFonts w:ascii="Tahoma" w:hAnsi="Tahoma" w:cs="Tahoma"/>
          <w:sz w:val="21"/>
          <w:szCs w:val="21"/>
        </w:rPr>
        <w:t>Entsprechendes gilt für etwaige Lücken in der Kooperationsvereinbarung: Sollte eine Bestimmung dieser Kooperationsvereinbarung wegen ihrer räumlichen, sachlichen, zeitlichen, persönlichen oder betragsmäßigen Anwendungsbereiche unwirksam sein, so soll die Bestimmung nicht gänzlich unwirksam sein, sondern mit dem zulässigen Umfang als vereinbart gelten oder vereinbart werden, welche dem ursprünglichen Umfang am nächsten kommt.</w:t>
      </w:r>
    </w:p>
    <w:p w14:paraId="50E0DE58" w14:textId="77777777" w:rsidR="00340AC2" w:rsidRPr="0065279F" w:rsidRDefault="00340AC2" w:rsidP="00340AC2">
      <w:pPr>
        <w:pStyle w:val="Listenabsatz"/>
        <w:tabs>
          <w:tab w:val="left" w:pos="1134"/>
          <w:tab w:val="left" w:pos="1418"/>
        </w:tabs>
        <w:spacing w:line="288" w:lineRule="auto"/>
        <w:ind w:left="426" w:right="-1"/>
        <w:rPr>
          <w:rFonts w:ascii="Tahoma" w:hAnsi="Tahoma" w:cs="Tahoma"/>
          <w:sz w:val="21"/>
          <w:szCs w:val="21"/>
        </w:rPr>
      </w:pPr>
    </w:p>
    <w:p w14:paraId="5DBEB67A" w14:textId="77777777" w:rsidR="00340AC2" w:rsidRPr="0011070D" w:rsidRDefault="00340AC2" w:rsidP="00340AC2">
      <w:pPr>
        <w:tabs>
          <w:tab w:val="left" w:pos="1134"/>
          <w:tab w:val="left" w:pos="1418"/>
        </w:tabs>
        <w:spacing w:line="288" w:lineRule="auto"/>
        <w:ind w:right="-1"/>
        <w:jc w:val="center"/>
        <w:rPr>
          <w:rFonts w:ascii="Tahoma" w:hAnsi="Tahoma" w:cs="Tahoma"/>
          <w:b/>
          <w:bCs/>
          <w:sz w:val="21"/>
          <w:szCs w:val="21"/>
        </w:rPr>
      </w:pPr>
      <w:r w:rsidRPr="0011070D">
        <w:rPr>
          <w:rFonts w:ascii="Tahoma" w:hAnsi="Tahoma" w:cs="Tahoma"/>
          <w:b/>
          <w:bCs/>
          <w:sz w:val="21"/>
          <w:szCs w:val="21"/>
        </w:rPr>
        <w:t>§ 14 Gerichtsstand</w:t>
      </w:r>
    </w:p>
    <w:p w14:paraId="786B3E5C" w14:textId="77777777" w:rsidR="00340AC2" w:rsidRPr="0065279F" w:rsidRDefault="00340AC2" w:rsidP="00340AC2">
      <w:pPr>
        <w:tabs>
          <w:tab w:val="left" w:pos="1134"/>
          <w:tab w:val="left" w:pos="1418"/>
        </w:tabs>
        <w:spacing w:line="288" w:lineRule="auto"/>
        <w:ind w:right="-1"/>
        <w:rPr>
          <w:rFonts w:ascii="Tahoma" w:hAnsi="Tahoma" w:cs="Tahoma"/>
          <w:b/>
          <w:bCs/>
          <w:sz w:val="21"/>
          <w:szCs w:val="21"/>
        </w:rPr>
      </w:pPr>
    </w:p>
    <w:p w14:paraId="454439AC" w14:textId="77777777" w:rsidR="00340AC2" w:rsidRPr="0065279F" w:rsidRDefault="00340AC2" w:rsidP="00340AC2">
      <w:pPr>
        <w:pStyle w:val="Listenabsatz"/>
        <w:numPr>
          <w:ilvl w:val="0"/>
          <w:numId w:val="10"/>
        </w:numPr>
        <w:tabs>
          <w:tab w:val="left" w:pos="1134"/>
          <w:tab w:val="left" w:pos="1418"/>
        </w:tabs>
        <w:spacing w:after="0" w:line="288" w:lineRule="auto"/>
        <w:ind w:right="-1"/>
        <w:rPr>
          <w:rFonts w:ascii="Tahoma" w:hAnsi="Tahoma" w:cs="Tahoma"/>
          <w:sz w:val="21"/>
          <w:szCs w:val="21"/>
        </w:rPr>
      </w:pPr>
      <w:r w:rsidRPr="0065279F">
        <w:rPr>
          <w:rFonts w:ascii="Tahoma" w:hAnsi="Tahoma" w:cs="Tahoma"/>
          <w:sz w:val="21"/>
          <w:szCs w:val="21"/>
        </w:rPr>
        <w:t>Diese Kooperationsvereinbarung untersteht deutschem Recht. Rechtsstand ist Deutschland.</w:t>
      </w:r>
    </w:p>
    <w:p w14:paraId="656544D6" w14:textId="77777777" w:rsidR="00340AC2" w:rsidRPr="0065279F" w:rsidRDefault="00340AC2" w:rsidP="00340AC2">
      <w:pPr>
        <w:pStyle w:val="Listenabsatz"/>
        <w:tabs>
          <w:tab w:val="left" w:pos="1134"/>
          <w:tab w:val="left" w:pos="1418"/>
        </w:tabs>
        <w:spacing w:line="288" w:lineRule="auto"/>
        <w:ind w:left="360" w:right="-1"/>
        <w:rPr>
          <w:rFonts w:ascii="Tahoma" w:hAnsi="Tahoma" w:cs="Tahoma"/>
          <w:sz w:val="21"/>
          <w:szCs w:val="21"/>
        </w:rPr>
      </w:pPr>
    </w:p>
    <w:p w14:paraId="790EBF46" w14:textId="56B65EED" w:rsidR="00340AC2" w:rsidRPr="0065279F" w:rsidRDefault="00340AC2" w:rsidP="00340AC2">
      <w:pPr>
        <w:pStyle w:val="Listenabsatz"/>
        <w:numPr>
          <w:ilvl w:val="0"/>
          <w:numId w:val="10"/>
        </w:numPr>
        <w:tabs>
          <w:tab w:val="left" w:pos="1134"/>
          <w:tab w:val="left" w:pos="1418"/>
        </w:tabs>
        <w:spacing w:after="0" w:line="288" w:lineRule="auto"/>
        <w:ind w:left="426" w:right="-1" w:hanging="426"/>
        <w:rPr>
          <w:rFonts w:ascii="Tahoma" w:hAnsi="Tahoma" w:cs="Tahoma"/>
          <w:sz w:val="21"/>
          <w:szCs w:val="21"/>
        </w:rPr>
      </w:pPr>
      <w:r w:rsidRPr="0065279F">
        <w:rPr>
          <w:rFonts w:ascii="Tahoma" w:hAnsi="Tahoma" w:cs="Tahoma"/>
          <w:sz w:val="21"/>
          <w:szCs w:val="21"/>
        </w:rPr>
        <w:t xml:space="preserve">Für alle Streitigkeiten aus dieser Kooperationsvereinbarung ist, soweit nicht gesetzlich zwingend etwas anderes bestimmt ist, der Gerichtsstand </w:t>
      </w:r>
      <w:r w:rsidR="0011070D">
        <w:rPr>
          <w:rFonts w:ascii="Tahoma" w:hAnsi="Tahoma" w:cs="Tahoma"/>
          <w:sz w:val="21"/>
          <w:szCs w:val="21"/>
        </w:rPr>
        <w:t>________________</w:t>
      </w:r>
      <w:r w:rsidRPr="0065279F">
        <w:rPr>
          <w:rFonts w:ascii="Tahoma" w:hAnsi="Tahoma" w:cs="Tahoma"/>
          <w:sz w:val="21"/>
          <w:szCs w:val="21"/>
        </w:rPr>
        <w:t xml:space="preserve"> vereinbart.</w:t>
      </w:r>
    </w:p>
    <w:p w14:paraId="45CCD219" w14:textId="72843CE9" w:rsidR="00340AC2" w:rsidRPr="0065279F" w:rsidRDefault="0011070D" w:rsidP="00340AC2">
      <w:pPr>
        <w:tabs>
          <w:tab w:val="left" w:pos="1134"/>
          <w:tab w:val="left" w:pos="1418"/>
        </w:tabs>
        <w:spacing w:line="288" w:lineRule="auto"/>
        <w:ind w:right="-1"/>
        <w:rPr>
          <w:rFonts w:ascii="Tahoma" w:hAnsi="Tahoma" w:cs="Tahoma"/>
          <w:sz w:val="21"/>
          <w:szCs w:val="21"/>
        </w:rPr>
      </w:pPr>
      <w:r>
        <w:rPr>
          <w:rFonts w:ascii="Tahoma" w:hAnsi="Tahoma" w:cs="Tahoma"/>
          <w:sz w:val="21"/>
          <w:szCs w:val="21"/>
        </w:rPr>
        <w:br/>
      </w:r>
    </w:p>
    <w:p w14:paraId="5DA4D1B0" w14:textId="77777777" w:rsidR="00340AC2" w:rsidRPr="0011070D" w:rsidRDefault="00340AC2" w:rsidP="00340AC2">
      <w:pPr>
        <w:tabs>
          <w:tab w:val="left" w:pos="1134"/>
          <w:tab w:val="left" w:pos="1418"/>
        </w:tabs>
        <w:spacing w:line="288" w:lineRule="auto"/>
        <w:ind w:right="-1"/>
        <w:jc w:val="center"/>
        <w:rPr>
          <w:rFonts w:ascii="Tahoma" w:hAnsi="Tahoma" w:cs="Tahoma"/>
          <w:b/>
          <w:bCs/>
          <w:sz w:val="21"/>
          <w:szCs w:val="21"/>
        </w:rPr>
      </w:pPr>
      <w:r w:rsidRPr="0011070D">
        <w:rPr>
          <w:rFonts w:ascii="Tahoma" w:hAnsi="Tahoma" w:cs="Tahoma"/>
          <w:b/>
          <w:bCs/>
          <w:sz w:val="21"/>
          <w:szCs w:val="21"/>
        </w:rPr>
        <w:t>§ 15 Vertragsaushändigung</w:t>
      </w:r>
    </w:p>
    <w:p w14:paraId="170D2727" w14:textId="5621A430" w:rsidR="00340AC2" w:rsidRDefault="0011070D" w:rsidP="00340AC2">
      <w:pPr>
        <w:tabs>
          <w:tab w:val="left" w:pos="1134"/>
          <w:tab w:val="left" w:pos="1418"/>
        </w:tabs>
        <w:spacing w:line="288" w:lineRule="auto"/>
        <w:ind w:right="-1"/>
        <w:rPr>
          <w:rFonts w:ascii="Tahoma" w:hAnsi="Tahoma" w:cs="Tahoma"/>
          <w:sz w:val="21"/>
          <w:szCs w:val="21"/>
        </w:rPr>
      </w:pPr>
      <w:r>
        <w:rPr>
          <w:rFonts w:ascii="Tahoma" w:hAnsi="Tahoma" w:cs="Tahoma"/>
          <w:sz w:val="21"/>
          <w:szCs w:val="21"/>
        </w:rPr>
        <w:br/>
      </w:r>
      <w:r w:rsidR="00340AC2" w:rsidRPr="0065279F">
        <w:rPr>
          <w:rFonts w:ascii="Tahoma" w:hAnsi="Tahoma" w:cs="Tahoma"/>
          <w:sz w:val="21"/>
          <w:szCs w:val="21"/>
        </w:rPr>
        <w:t>Jede der Vertragsparteien hat eine schriftliche Ausfertigung dieser Kooperationsvereinbarung erhalten.</w:t>
      </w:r>
    </w:p>
    <w:p w14:paraId="2F235E79" w14:textId="77777777" w:rsidR="0011070D" w:rsidRDefault="0011070D" w:rsidP="00340AC2">
      <w:pPr>
        <w:tabs>
          <w:tab w:val="left" w:pos="1134"/>
          <w:tab w:val="left" w:pos="1418"/>
        </w:tabs>
        <w:spacing w:line="288" w:lineRule="auto"/>
        <w:ind w:right="-1"/>
        <w:rPr>
          <w:rFonts w:ascii="Tahoma" w:hAnsi="Tahoma" w:cs="Tahoma"/>
          <w:sz w:val="21"/>
          <w:szCs w:val="21"/>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11070D" w14:paraId="0E380B62" w14:textId="77777777" w:rsidTr="0011070D">
        <w:tc>
          <w:tcPr>
            <w:tcW w:w="3020" w:type="dxa"/>
            <w:tcBorders>
              <w:bottom w:val="single" w:sz="4" w:space="0" w:color="auto"/>
            </w:tcBorders>
          </w:tcPr>
          <w:p w14:paraId="69047DD0" w14:textId="77777777" w:rsidR="0011070D" w:rsidRDefault="0011070D" w:rsidP="00340AC2">
            <w:pPr>
              <w:tabs>
                <w:tab w:val="left" w:pos="1134"/>
                <w:tab w:val="left" w:pos="1418"/>
              </w:tabs>
              <w:spacing w:line="288" w:lineRule="auto"/>
              <w:ind w:right="-1"/>
              <w:rPr>
                <w:rFonts w:ascii="Tahoma" w:hAnsi="Tahoma" w:cs="Tahoma"/>
                <w:sz w:val="21"/>
                <w:szCs w:val="21"/>
              </w:rPr>
            </w:pPr>
          </w:p>
        </w:tc>
        <w:tc>
          <w:tcPr>
            <w:tcW w:w="3021" w:type="dxa"/>
            <w:tcBorders>
              <w:bottom w:val="single" w:sz="4" w:space="0" w:color="auto"/>
            </w:tcBorders>
          </w:tcPr>
          <w:p w14:paraId="6C5B8ACC" w14:textId="77777777" w:rsidR="0011070D" w:rsidRDefault="0011070D" w:rsidP="00340AC2">
            <w:pPr>
              <w:tabs>
                <w:tab w:val="left" w:pos="1134"/>
                <w:tab w:val="left" w:pos="1418"/>
              </w:tabs>
              <w:spacing w:line="288" w:lineRule="auto"/>
              <w:ind w:right="-1"/>
              <w:rPr>
                <w:rFonts w:ascii="Tahoma" w:hAnsi="Tahoma" w:cs="Tahoma"/>
                <w:sz w:val="21"/>
                <w:szCs w:val="21"/>
              </w:rPr>
            </w:pPr>
          </w:p>
        </w:tc>
        <w:tc>
          <w:tcPr>
            <w:tcW w:w="3021" w:type="dxa"/>
            <w:tcBorders>
              <w:bottom w:val="single" w:sz="4" w:space="0" w:color="auto"/>
            </w:tcBorders>
          </w:tcPr>
          <w:p w14:paraId="0EE8A614" w14:textId="77777777" w:rsidR="0011070D" w:rsidRDefault="0011070D" w:rsidP="00340AC2">
            <w:pPr>
              <w:tabs>
                <w:tab w:val="left" w:pos="1134"/>
                <w:tab w:val="left" w:pos="1418"/>
              </w:tabs>
              <w:spacing w:line="288" w:lineRule="auto"/>
              <w:ind w:right="-1"/>
              <w:rPr>
                <w:rFonts w:ascii="Tahoma" w:hAnsi="Tahoma" w:cs="Tahoma"/>
                <w:sz w:val="21"/>
                <w:szCs w:val="21"/>
              </w:rPr>
            </w:pPr>
          </w:p>
        </w:tc>
      </w:tr>
      <w:tr w:rsidR="0011070D" w14:paraId="3850D237" w14:textId="77777777" w:rsidTr="0011070D">
        <w:tc>
          <w:tcPr>
            <w:tcW w:w="3020" w:type="dxa"/>
            <w:tcBorders>
              <w:top w:val="single" w:sz="4" w:space="0" w:color="auto"/>
            </w:tcBorders>
          </w:tcPr>
          <w:p w14:paraId="17197855" w14:textId="4BA30AA8" w:rsidR="0011070D" w:rsidRDefault="0011070D" w:rsidP="0011070D">
            <w:pPr>
              <w:tabs>
                <w:tab w:val="left" w:pos="1134"/>
                <w:tab w:val="left" w:pos="1418"/>
              </w:tabs>
              <w:spacing w:line="288" w:lineRule="auto"/>
              <w:ind w:right="-1"/>
              <w:jc w:val="center"/>
              <w:rPr>
                <w:rFonts w:ascii="Tahoma" w:hAnsi="Tahoma" w:cs="Tahoma"/>
                <w:sz w:val="21"/>
                <w:szCs w:val="21"/>
              </w:rPr>
            </w:pPr>
            <w:r w:rsidRPr="0065279F">
              <w:rPr>
                <w:rFonts w:ascii="Tahoma" w:hAnsi="Tahoma" w:cs="Tahoma"/>
                <w:sz w:val="21"/>
                <w:szCs w:val="21"/>
              </w:rPr>
              <w:t>Ort, Datum</w:t>
            </w:r>
          </w:p>
        </w:tc>
        <w:tc>
          <w:tcPr>
            <w:tcW w:w="3021" w:type="dxa"/>
            <w:tcBorders>
              <w:top w:val="single" w:sz="4" w:space="0" w:color="auto"/>
            </w:tcBorders>
          </w:tcPr>
          <w:p w14:paraId="472A2487" w14:textId="48DCA7F9" w:rsidR="0011070D" w:rsidRDefault="0011070D" w:rsidP="0011070D">
            <w:pPr>
              <w:tabs>
                <w:tab w:val="left" w:pos="1134"/>
                <w:tab w:val="left" w:pos="1418"/>
              </w:tabs>
              <w:spacing w:line="288" w:lineRule="auto"/>
              <w:ind w:right="-1"/>
              <w:jc w:val="center"/>
              <w:rPr>
                <w:rFonts w:ascii="Tahoma" w:hAnsi="Tahoma" w:cs="Tahoma"/>
                <w:sz w:val="21"/>
                <w:szCs w:val="21"/>
              </w:rPr>
            </w:pPr>
            <w:r w:rsidRPr="0065279F">
              <w:rPr>
                <w:rFonts w:ascii="Tahoma" w:hAnsi="Tahoma" w:cs="Tahoma"/>
                <w:sz w:val="21"/>
                <w:szCs w:val="21"/>
              </w:rPr>
              <w:t>Ort, Datum</w:t>
            </w:r>
          </w:p>
        </w:tc>
        <w:tc>
          <w:tcPr>
            <w:tcW w:w="3021" w:type="dxa"/>
            <w:tcBorders>
              <w:top w:val="single" w:sz="4" w:space="0" w:color="auto"/>
            </w:tcBorders>
          </w:tcPr>
          <w:p w14:paraId="36C82C1B" w14:textId="5424C63C" w:rsidR="0011070D" w:rsidRDefault="0011070D" w:rsidP="0011070D">
            <w:pPr>
              <w:tabs>
                <w:tab w:val="left" w:pos="1134"/>
                <w:tab w:val="left" w:pos="1418"/>
              </w:tabs>
              <w:spacing w:line="288" w:lineRule="auto"/>
              <w:ind w:right="-1"/>
              <w:jc w:val="center"/>
              <w:rPr>
                <w:rFonts w:ascii="Tahoma" w:hAnsi="Tahoma" w:cs="Tahoma"/>
                <w:sz w:val="21"/>
                <w:szCs w:val="21"/>
              </w:rPr>
            </w:pPr>
            <w:r w:rsidRPr="0065279F">
              <w:rPr>
                <w:rFonts w:ascii="Tahoma" w:hAnsi="Tahoma" w:cs="Tahoma"/>
                <w:sz w:val="21"/>
                <w:szCs w:val="21"/>
              </w:rPr>
              <w:t>Ort, Datum</w:t>
            </w:r>
          </w:p>
        </w:tc>
      </w:tr>
      <w:tr w:rsidR="0011070D" w14:paraId="636F8506" w14:textId="77777777" w:rsidTr="0011070D">
        <w:tc>
          <w:tcPr>
            <w:tcW w:w="3020" w:type="dxa"/>
            <w:tcBorders>
              <w:bottom w:val="single" w:sz="4" w:space="0" w:color="auto"/>
            </w:tcBorders>
          </w:tcPr>
          <w:p w14:paraId="12FCC93A" w14:textId="77777777" w:rsidR="0011070D" w:rsidRDefault="0011070D" w:rsidP="0011070D">
            <w:pPr>
              <w:tabs>
                <w:tab w:val="left" w:pos="1134"/>
                <w:tab w:val="left" w:pos="1418"/>
              </w:tabs>
              <w:spacing w:line="288" w:lineRule="auto"/>
              <w:ind w:right="-1"/>
              <w:jc w:val="center"/>
              <w:rPr>
                <w:rFonts w:ascii="Tahoma" w:hAnsi="Tahoma" w:cs="Tahoma"/>
                <w:sz w:val="21"/>
                <w:szCs w:val="21"/>
              </w:rPr>
            </w:pPr>
          </w:p>
          <w:p w14:paraId="216111B8" w14:textId="77777777" w:rsidR="0011070D" w:rsidRDefault="0011070D" w:rsidP="0011070D">
            <w:pPr>
              <w:tabs>
                <w:tab w:val="left" w:pos="1134"/>
                <w:tab w:val="left" w:pos="1418"/>
              </w:tabs>
              <w:spacing w:line="288" w:lineRule="auto"/>
              <w:ind w:right="-1"/>
              <w:jc w:val="center"/>
              <w:rPr>
                <w:rFonts w:ascii="Tahoma" w:hAnsi="Tahoma" w:cs="Tahoma"/>
                <w:sz w:val="21"/>
                <w:szCs w:val="21"/>
              </w:rPr>
            </w:pPr>
          </w:p>
          <w:p w14:paraId="4DB149D9" w14:textId="77777777" w:rsidR="0011070D" w:rsidRPr="0065279F" w:rsidRDefault="0011070D" w:rsidP="0011070D">
            <w:pPr>
              <w:tabs>
                <w:tab w:val="left" w:pos="1134"/>
                <w:tab w:val="left" w:pos="1418"/>
              </w:tabs>
              <w:spacing w:line="288" w:lineRule="auto"/>
              <w:ind w:right="-1"/>
              <w:jc w:val="center"/>
              <w:rPr>
                <w:rFonts w:ascii="Tahoma" w:hAnsi="Tahoma" w:cs="Tahoma"/>
                <w:sz w:val="21"/>
                <w:szCs w:val="21"/>
              </w:rPr>
            </w:pPr>
          </w:p>
        </w:tc>
        <w:tc>
          <w:tcPr>
            <w:tcW w:w="3021" w:type="dxa"/>
            <w:tcBorders>
              <w:bottom w:val="single" w:sz="4" w:space="0" w:color="auto"/>
            </w:tcBorders>
          </w:tcPr>
          <w:p w14:paraId="256AFAE7" w14:textId="77777777" w:rsidR="0011070D" w:rsidRPr="0065279F" w:rsidRDefault="0011070D" w:rsidP="0011070D">
            <w:pPr>
              <w:tabs>
                <w:tab w:val="left" w:pos="1134"/>
                <w:tab w:val="left" w:pos="1418"/>
              </w:tabs>
              <w:spacing w:line="288" w:lineRule="auto"/>
              <w:ind w:right="-1"/>
              <w:jc w:val="center"/>
              <w:rPr>
                <w:rFonts w:ascii="Tahoma" w:hAnsi="Tahoma" w:cs="Tahoma"/>
                <w:sz w:val="21"/>
                <w:szCs w:val="21"/>
              </w:rPr>
            </w:pPr>
          </w:p>
        </w:tc>
        <w:tc>
          <w:tcPr>
            <w:tcW w:w="3021" w:type="dxa"/>
            <w:tcBorders>
              <w:bottom w:val="single" w:sz="4" w:space="0" w:color="auto"/>
            </w:tcBorders>
          </w:tcPr>
          <w:p w14:paraId="14282711" w14:textId="77777777" w:rsidR="0011070D" w:rsidRPr="0065279F" w:rsidRDefault="0011070D" w:rsidP="0011070D">
            <w:pPr>
              <w:tabs>
                <w:tab w:val="left" w:pos="1134"/>
                <w:tab w:val="left" w:pos="1418"/>
              </w:tabs>
              <w:spacing w:line="288" w:lineRule="auto"/>
              <w:ind w:right="-1"/>
              <w:jc w:val="center"/>
              <w:rPr>
                <w:rFonts w:ascii="Tahoma" w:hAnsi="Tahoma" w:cs="Tahoma"/>
                <w:sz w:val="21"/>
                <w:szCs w:val="21"/>
              </w:rPr>
            </w:pPr>
          </w:p>
        </w:tc>
      </w:tr>
      <w:tr w:rsidR="0011070D" w14:paraId="0FBBB3ED" w14:textId="77777777" w:rsidTr="0011070D">
        <w:tc>
          <w:tcPr>
            <w:tcW w:w="3020" w:type="dxa"/>
            <w:tcBorders>
              <w:top w:val="single" w:sz="4" w:space="0" w:color="auto"/>
            </w:tcBorders>
          </w:tcPr>
          <w:p w14:paraId="484F2CD1" w14:textId="3CE9E2BF" w:rsidR="0011070D" w:rsidRPr="0065279F" w:rsidRDefault="0011070D" w:rsidP="0011070D">
            <w:pPr>
              <w:tabs>
                <w:tab w:val="left" w:pos="1134"/>
                <w:tab w:val="left" w:pos="1418"/>
              </w:tabs>
              <w:spacing w:line="288" w:lineRule="auto"/>
              <w:ind w:right="-1"/>
              <w:jc w:val="center"/>
              <w:rPr>
                <w:rFonts w:ascii="Tahoma" w:hAnsi="Tahoma" w:cs="Tahoma"/>
                <w:sz w:val="21"/>
                <w:szCs w:val="21"/>
              </w:rPr>
            </w:pPr>
            <w:r w:rsidRPr="0065279F">
              <w:rPr>
                <w:rFonts w:ascii="Tahoma" w:hAnsi="Tahoma" w:cs="Tahoma"/>
                <w:sz w:val="21"/>
                <w:szCs w:val="21"/>
              </w:rPr>
              <w:t>Unterschrift Chorverein</w:t>
            </w:r>
          </w:p>
        </w:tc>
        <w:tc>
          <w:tcPr>
            <w:tcW w:w="3021" w:type="dxa"/>
            <w:tcBorders>
              <w:top w:val="single" w:sz="4" w:space="0" w:color="auto"/>
            </w:tcBorders>
          </w:tcPr>
          <w:p w14:paraId="20772E83" w14:textId="3959B044" w:rsidR="0011070D" w:rsidRPr="0065279F" w:rsidRDefault="0011070D" w:rsidP="0011070D">
            <w:pPr>
              <w:tabs>
                <w:tab w:val="left" w:pos="1134"/>
                <w:tab w:val="left" w:pos="1418"/>
              </w:tabs>
              <w:spacing w:line="288" w:lineRule="auto"/>
              <w:ind w:right="-1"/>
              <w:jc w:val="center"/>
              <w:rPr>
                <w:rFonts w:ascii="Tahoma" w:hAnsi="Tahoma" w:cs="Tahoma"/>
                <w:sz w:val="21"/>
                <w:szCs w:val="21"/>
              </w:rPr>
            </w:pPr>
            <w:r w:rsidRPr="0065279F">
              <w:rPr>
                <w:rFonts w:ascii="Tahoma" w:hAnsi="Tahoma" w:cs="Tahoma"/>
                <w:sz w:val="21"/>
                <w:szCs w:val="21"/>
              </w:rPr>
              <w:t>Unterschrift Schule</w:t>
            </w:r>
          </w:p>
        </w:tc>
        <w:tc>
          <w:tcPr>
            <w:tcW w:w="3021" w:type="dxa"/>
            <w:tcBorders>
              <w:top w:val="single" w:sz="4" w:space="0" w:color="auto"/>
            </w:tcBorders>
          </w:tcPr>
          <w:p w14:paraId="1740103D" w14:textId="6C7537F7" w:rsidR="0011070D" w:rsidRPr="0065279F" w:rsidRDefault="0011070D" w:rsidP="0011070D">
            <w:pPr>
              <w:tabs>
                <w:tab w:val="left" w:pos="1134"/>
                <w:tab w:val="left" w:pos="1418"/>
              </w:tabs>
              <w:spacing w:line="288" w:lineRule="auto"/>
              <w:ind w:right="-1"/>
              <w:jc w:val="center"/>
              <w:rPr>
                <w:rFonts w:ascii="Tahoma" w:hAnsi="Tahoma" w:cs="Tahoma"/>
                <w:sz w:val="21"/>
                <w:szCs w:val="21"/>
              </w:rPr>
            </w:pPr>
            <w:r>
              <w:rPr>
                <w:rFonts w:ascii="Tahoma" w:hAnsi="Tahoma" w:cs="Tahoma"/>
                <w:sz w:val="21"/>
                <w:szCs w:val="21"/>
              </w:rPr>
              <w:t>Unterschrift Chorleitung</w:t>
            </w:r>
          </w:p>
        </w:tc>
      </w:tr>
    </w:tbl>
    <w:p w14:paraId="4EDF4C08" w14:textId="77777777" w:rsidR="0011070D" w:rsidRPr="0065279F" w:rsidRDefault="0011070D" w:rsidP="00340AC2">
      <w:pPr>
        <w:tabs>
          <w:tab w:val="left" w:pos="1134"/>
          <w:tab w:val="left" w:pos="1418"/>
        </w:tabs>
        <w:spacing w:line="288" w:lineRule="auto"/>
        <w:ind w:right="-1"/>
        <w:rPr>
          <w:rFonts w:ascii="Tahoma" w:hAnsi="Tahoma" w:cs="Tahoma"/>
          <w:sz w:val="21"/>
          <w:szCs w:val="21"/>
        </w:rPr>
      </w:pPr>
    </w:p>
    <w:p w14:paraId="698C3990" w14:textId="77777777" w:rsidR="0011070D" w:rsidRDefault="0011070D" w:rsidP="0011070D">
      <w:pPr>
        <w:spacing w:line="288" w:lineRule="auto"/>
        <w:ind w:right="-1"/>
        <w:rPr>
          <w:rFonts w:ascii="Tahoma" w:hAnsi="Tahoma" w:cs="Tahoma"/>
          <w:sz w:val="21"/>
          <w:szCs w:val="21"/>
        </w:rPr>
      </w:pPr>
    </w:p>
    <w:p w14:paraId="4300E2DB" w14:textId="791EBD3A" w:rsidR="00340AC2" w:rsidRPr="0065279F" w:rsidRDefault="00340AC2" w:rsidP="0011070D">
      <w:pPr>
        <w:spacing w:line="288" w:lineRule="auto"/>
        <w:ind w:right="-1"/>
        <w:rPr>
          <w:rFonts w:ascii="Tahoma" w:hAnsi="Tahoma" w:cs="Tahoma"/>
          <w:sz w:val="21"/>
          <w:szCs w:val="21"/>
        </w:rPr>
      </w:pPr>
      <w:r w:rsidRPr="0065279F">
        <w:rPr>
          <w:rFonts w:ascii="Tahoma" w:hAnsi="Tahoma" w:cs="Tahoma"/>
          <w:sz w:val="21"/>
          <w:szCs w:val="21"/>
        </w:rPr>
        <w:tab/>
      </w:r>
    </w:p>
    <w:p w14:paraId="140BD416" w14:textId="77777777" w:rsidR="00C03212" w:rsidRPr="0065279F" w:rsidRDefault="00C03212">
      <w:pPr>
        <w:rPr>
          <w:rFonts w:ascii="Tahoma" w:hAnsi="Tahoma" w:cs="Tahoma"/>
          <w:sz w:val="21"/>
          <w:szCs w:val="21"/>
        </w:rPr>
      </w:pPr>
    </w:p>
    <w:sectPr w:rsidR="00C03212" w:rsidRPr="0065279F" w:rsidSect="0011070D">
      <w:headerReference w:type="default" r:id="rId13"/>
      <w:footerReference w:type="default" r:id="rId14"/>
      <w:pgSz w:w="11906" w:h="16838"/>
      <w:pgMar w:top="2127"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92917" w14:textId="77777777" w:rsidR="00D25299" w:rsidRDefault="00D25299" w:rsidP="00B95AAD">
      <w:pPr>
        <w:spacing w:after="0" w:line="240" w:lineRule="auto"/>
      </w:pPr>
      <w:r>
        <w:separator/>
      </w:r>
    </w:p>
  </w:endnote>
  <w:endnote w:type="continuationSeparator" w:id="0">
    <w:p w14:paraId="2130742D" w14:textId="77777777" w:rsidR="00D25299" w:rsidRDefault="00D25299" w:rsidP="00B95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eSans C5 Plain">
    <w:altName w:val="Calibri"/>
    <w:panose1 w:val="020B0502050302020203"/>
    <w:charset w:val="00"/>
    <w:family w:val="swiss"/>
    <w:pitch w:val="variable"/>
    <w:sig w:usb0="A00000FF" w:usb1="5000F0FB" w:usb2="00000000" w:usb3="00000000" w:csb0="00000193"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heSans C5 Bold">
    <w:panose1 w:val="020B0702050302020203"/>
    <w:charset w:val="00"/>
    <w:family w:val="swiss"/>
    <w:pitch w:val="variable"/>
    <w:sig w:usb0="A00000FF" w:usb1="5000F0F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A8DD0" w14:textId="77777777" w:rsidR="0065279F" w:rsidRPr="00375022" w:rsidRDefault="0065279F" w:rsidP="0065279F">
    <w:pPr>
      <w:pStyle w:val="Fuzeile"/>
      <w:jc w:val="right"/>
      <w:rPr>
        <w:rFonts w:ascii="Tahoma" w:hAnsi="Tahoma" w:cs="Tahoma"/>
        <w:sz w:val="16"/>
        <w:szCs w:val="16"/>
      </w:rPr>
    </w:pPr>
    <w:r w:rsidRPr="00CC0271">
      <w:rPr>
        <w:rFonts w:ascii="Tahoma" w:hAnsi="Tahoma" w:cs="Tahoma"/>
        <w:sz w:val="16"/>
        <w:szCs w:val="16"/>
      </w:rPr>
      <w:t>Vorlage erstellt von der Deutschen Chorjugend e. V.</w:t>
    </w:r>
    <w:r>
      <w:rPr>
        <w:rFonts w:ascii="Tahoma" w:hAnsi="Tahoma" w:cs="Tahoma"/>
        <w:sz w:val="16"/>
        <w:szCs w:val="16"/>
      </w:rPr>
      <w:t xml:space="preserve"> | </w:t>
    </w:r>
    <w:r w:rsidRPr="00CC0271">
      <w:rPr>
        <w:rFonts w:ascii="Tahoma" w:hAnsi="Tahoma" w:cs="Tahoma"/>
        <w:sz w:val="16"/>
        <w:szCs w:val="16"/>
      </w:rPr>
      <w:t>Stand</w:t>
    </w:r>
    <w:r>
      <w:rPr>
        <w:rFonts w:ascii="Tahoma" w:hAnsi="Tahoma" w:cs="Tahoma"/>
        <w:sz w:val="16"/>
        <w:szCs w:val="16"/>
      </w:rPr>
      <w:t>:</w:t>
    </w:r>
    <w:r w:rsidRPr="00CC0271">
      <w:rPr>
        <w:rFonts w:ascii="Tahoma" w:hAnsi="Tahoma" w:cs="Tahoma"/>
        <w:sz w:val="16"/>
        <w:szCs w:val="16"/>
      </w:rPr>
      <w:t xml:space="preserve"> </w:t>
    </w:r>
    <w:r>
      <w:rPr>
        <w:rFonts w:ascii="Tahoma" w:hAnsi="Tahoma" w:cs="Tahoma"/>
        <w:sz w:val="16"/>
        <w:szCs w:val="16"/>
      </w:rPr>
      <w:t>Februa</w:t>
    </w:r>
    <w:r w:rsidRPr="00CC0271">
      <w:rPr>
        <w:rFonts w:ascii="Tahoma" w:hAnsi="Tahoma" w:cs="Tahoma"/>
        <w:sz w:val="16"/>
        <w:szCs w:val="16"/>
      </w:rPr>
      <w:t>r 2024</w:t>
    </w:r>
  </w:p>
  <w:p w14:paraId="7C2367EB" w14:textId="1F9CAA7C" w:rsidR="00B95AAD" w:rsidRPr="0065279F" w:rsidRDefault="0065279F" w:rsidP="0065279F">
    <w:pPr>
      <w:pStyle w:val="Fuzeile"/>
      <w:jc w:val="right"/>
      <w:rPr>
        <w:rFonts w:ascii="Tahoma" w:hAnsi="Tahoma" w:cs="Tahoma"/>
        <w:sz w:val="16"/>
        <w:szCs w:val="16"/>
      </w:rPr>
    </w:pPr>
    <w:r w:rsidRPr="00DA602F">
      <w:rPr>
        <w:rFonts w:ascii="Tahoma" w:hAnsi="Tahoma" w:cs="Tahoma"/>
        <w:sz w:val="16"/>
        <w:szCs w:val="16"/>
      </w:rPr>
      <w:t>Es wird jegliche Form der Haftung bzgl. angesprochener Inhalte ausgeschlossen.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458D2" w14:textId="77777777" w:rsidR="00D25299" w:rsidRDefault="00D25299" w:rsidP="00B95AAD">
      <w:pPr>
        <w:spacing w:after="0" w:line="240" w:lineRule="auto"/>
      </w:pPr>
      <w:r>
        <w:separator/>
      </w:r>
    </w:p>
  </w:footnote>
  <w:footnote w:type="continuationSeparator" w:id="0">
    <w:p w14:paraId="1CCD4B9D" w14:textId="77777777" w:rsidR="00D25299" w:rsidRDefault="00D25299" w:rsidP="00B95A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B9D68" w14:textId="2427A9FC" w:rsidR="00CA346D" w:rsidRDefault="009B0C69">
    <w:pPr>
      <w:pStyle w:val="Kopfzeile"/>
    </w:pPr>
    <w:r>
      <w:rPr>
        <w:noProof/>
      </w:rPr>
      <w:drawing>
        <wp:anchor distT="0" distB="0" distL="114300" distR="114300" simplePos="0" relativeHeight="251659264" behindDoc="1" locked="0" layoutInCell="1" allowOverlap="1" wp14:anchorId="20B0F341" wp14:editId="559BFA78">
          <wp:simplePos x="0" y="0"/>
          <wp:positionH relativeFrom="page">
            <wp:align>left</wp:align>
          </wp:positionH>
          <wp:positionV relativeFrom="paragraph">
            <wp:posOffset>-442595</wp:posOffset>
          </wp:positionV>
          <wp:extent cx="7556400" cy="10692000"/>
          <wp:effectExtent l="0" t="0" r="0" b="0"/>
          <wp:wrapNone/>
          <wp:docPr id="1595398777" name="Grafik 1595398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beitsblatt Chorjugend.pdf"/>
                  <pic:cNvPicPr/>
                </pic:nvPicPr>
                <pic:blipFill>
                  <a:blip r:embed="rId1">
                    <a:extLst>
                      <a:ext uri="{28A0092B-C50C-407E-A947-70E740481C1C}">
                        <a14:useLocalDpi xmlns:a14="http://schemas.microsoft.com/office/drawing/2010/main" val="0"/>
                      </a:ext>
                    </a:extLst>
                  </a:blip>
                  <a:stretch>
                    <a:fillRect/>
                  </a:stretch>
                </pic:blipFill>
                <pic:spPr>
                  <a:xfrm>
                    <a:off x="0" y="0"/>
                    <a:ext cx="7556400" cy="10692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25169"/>
    <w:multiLevelType w:val="hybridMultilevel"/>
    <w:tmpl w:val="7F0665CC"/>
    <w:lvl w:ilvl="0" w:tplc="A14A07B0">
      <w:start w:val="1"/>
      <w:numFmt w:val="decimal"/>
      <w:lvlText w:val="(%1)"/>
      <w:lvlJc w:val="left"/>
      <w:pPr>
        <w:ind w:left="360" w:hanging="360"/>
      </w:pPr>
      <w:rPr>
        <w:rFonts w:ascii="TheSans C5 Plain" w:eastAsia="Times New Roman" w:hAnsi="TheSans C5 Plain" w:cs="Tahoma"/>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2DC3F0C"/>
    <w:multiLevelType w:val="hybridMultilevel"/>
    <w:tmpl w:val="7F0665CC"/>
    <w:lvl w:ilvl="0" w:tplc="A14A07B0">
      <w:start w:val="1"/>
      <w:numFmt w:val="decimal"/>
      <w:lvlText w:val="(%1)"/>
      <w:lvlJc w:val="left"/>
      <w:pPr>
        <w:ind w:left="360" w:hanging="360"/>
      </w:pPr>
      <w:rPr>
        <w:rFonts w:ascii="TheSans C5 Plain" w:eastAsia="Times New Roman" w:hAnsi="TheSans C5 Plain" w:cs="Tahoma"/>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F614A44"/>
    <w:multiLevelType w:val="hybridMultilevel"/>
    <w:tmpl w:val="8B7E0738"/>
    <w:lvl w:ilvl="0" w:tplc="65D64D5C">
      <w:start w:val="1"/>
      <w:numFmt w:val="decimal"/>
      <w:lvlText w:val="(%1)"/>
      <w:lvlJc w:val="left"/>
      <w:pPr>
        <w:ind w:left="360" w:hanging="360"/>
      </w:pPr>
      <w:rPr>
        <w:rFonts w:ascii="TheSans C5 Plain" w:eastAsia="Times New Roman" w:hAnsi="TheSans C5 Plain" w:cs="Tahoma"/>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EAF7CB7"/>
    <w:multiLevelType w:val="hybridMultilevel"/>
    <w:tmpl w:val="75884F16"/>
    <w:lvl w:ilvl="0" w:tplc="DF8455AE">
      <w:start w:val="2"/>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49260C79"/>
    <w:multiLevelType w:val="hybridMultilevel"/>
    <w:tmpl w:val="5560BF86"/>
    <w:lvl w:ilvl="0" w:tplc="2BB290C6">
      <w:start w:val="1"/>
      <w:numFmt w:val="decimal"/>
      <w:lvlText w:val="(%1)"/>
      <w:lvlJc w:val="left"/>
      <w:pPr>
        <w:ind w:left="360" w:hanging="360"/>
      </w:pPr>
      <w:rPr>
        <w:rFonts w:ascii="TheSans C5 Plain" w:eastAsia="Times New Roman" w:hAnsi="TheSans C5 Plain" w:cs="Tahoma"/>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C1C0A05"/>
    <w:multiLevelType w:val="hybridMultilevel"/>
    <w:tmpl w:val="968887C6"/>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5E762C6D"/>
    <w:multiLevelType w:val="hybridMultilevel"/>
    <w:tmpl w:val="1D989284"/>
    <w:lvl w:ilvl="0" w:tplc="2BB290C6">
      <w:start w:val="1"/>
      <w:numFmt w:val="decimal"/>
      <w:lvlText w:val="(%1)"/>
      <w:lvlJc w:val="left"/>
      <w:pPr>
        <w:ind w:left="360" w:hanging="360"/>
      </w:pPr>
      <w:rPr>
        <w:rFonts w:ascii="TheSans C5 Plain" w:eastAsia="Times New Roman" w:hAnsi="TheSans C5 Plain" w:cs="Tahoma"/>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62406B81"/>
    <w:multiLevelType w:val="hybridMultilevel"/>
    <w:tmpl w:val="2D38401E"/>
    <w:lvl w:ilvl="0" w:tplc="12523C8A">
      <w:start w:val="1"/>
      <w:numFmt w:val="lowerLetter"/>
      <w:lvlText w:val="%1."/>
      <w:lvlJc w:val="left"/>
      <w:pPr>
        <w:ind w:left="1070" w:hanging="360"/>
      </w:pPr>
      <w:rPr>
        <w:rFonts w:ascii="TheSans C5 Plain" w:eastAsia="Times New Roman" w:hAnsi="TheSans C5 Plain" w:cs="Tahoma" w:hint="default"/>
        <w:color w:val="auto"/>
      </w:rPr>
    </w:lvl>
    <w:lvl w:ilvl="1" w:tplc="04070019" w:tentative="1">
      <w:start w:val="1"/>
      <w:numFmt w:val="lowerLetter"/>
      <w:lvlText w:val="%2."/>
      <w:lvlJc w:val="left"/>
      <w:pPr>
        <w:ind w:left="1790" w:hanging="360"/>
      </w:pPr>
    </w:lvl>
    <w:lvl w:ilvl="2" w:tplc="0407001B" w:tentative="1">
      <w:start w:val="1"/>
      <w:numFmt w:val="lowerRoman"/>
      <w:lvlText w:val="%3."/>
      <w:lvlJc w:val="right"/>
      <w:pPr>
        <w:ind w:left="2510" w:hanging="180"/>
      </w:pPr>
    </w:lvl>
    <w:lvl w:ilvl="3" w:tplc="0407000F" w:tentative="1">
      <w:start w:val="1"/>
      <w:numFmt w:val="decimal"/>
      <w:lvlText w:val="%4."/>
      <w:lvlJc w:val="left"/>
      <w:pPr>
        <w:ind w:left="3230" w:hanging="360"/>
      </w:pPr>
    </w:lvl>
    <w:lvl w:ilvl="4" w:tplc="04070019" w:tentative="1">
      <w:start w:val="1"/>
      <w:numFmt w:val="lowerLetter"/>
      <w:lvlText w:val="%5."/>
      <w:lvlJc w:val="left"/>
      <w:pPr>
        <w:ind w:left="3950" w:hanging="360"/>
      </w:pPr>
    </w:lvl>
    <w:lvl w:ilvl="5" w:tplc="0407001B" w:tentative="1">
      <w:start w:val="1"/>
      <w:numFmt w:val="lowerRoman"/>
      <w:lvlText w:val="%6."/>
      <w:lvlJc w:val="right"/>
      <w:pPr>
        <w:ind w:left="4670" w:hanging="180"/>
      </w:pPr>
    </w:lvl>
    <w:lvl w:ilvl="6" w:tplc="0407000F" w:tentative="1">
      <w:start w:val="1"/>
      <w:numFmt w:val="decimal"/>
      <w:lvlText w:val="%7."/>
      <w:lvlJc w:val="left"/>
      <w:pPr>
        <w:ind w:left="5390" w:hanging="360"/>
      </w:pPr>
    </w:lvl>
    <w:lvl w:ilvl="7" w:tplc="04070019" w:tentative="1">
      <w:start w:val="1"/>
      <w:numFmt w:val="lowerLetter"/>
      <w:lvlText w:val="%8."/>
      <w:lvlJc w:val="left"/>
      <w:pPr>
        <w:ind w:left="6110" w:hanging="360"/>
      </w:pPr>
    </w:lvl>
    <w:lvl w:ilvl="8" w:tplc="0407001B" w:tentative="1">
      <w:start w:val="1"/>
      <w:numFmt w:val="lowerRoman"/>
      <w:lvlText w:val="%9."/>
      <w:lvlJc w:val="right"/>
      <w:pPr>
        <w:ind w:left="6830" w:hanging="180"/>
      </w:pPr>
    </w:lvl>
  </w:abstractNum>
  <w:abstractNum w:abstractNumId="8" w15:restartNumberingAfterBreak="0">
    <w:nsid w:val="74DF5877"/>
    <w:multiLevelType w:val="hybridMultilevel"/>
    <w:tmpl w:val="92D0C8D4"/>
    <w:lvl w:ilvl="0" w:tplc="04070015">
      <w:start w:val="1"/>
      <w:numFmt w:val="decimal"/>
      <w:lvlText w:val="(%1)"/>
      <w:lvlJc w:val="left"/>
      <w:pPr>
        <w:ind w:left="36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5D84159"/>
    <w:multiLevelType w:val="hybridMultilevel"/>
    <w:tmpl w:val="A0DE15BA"/>
    <w:lvl w:ilvl="0" w:tplc="A5F2A264">
      <w:start w:val="1"/>
      <w:numFmt w:val="decimal"/>
      <w:lvlText w:val="(%1)"/>
      <w:lvlJc w:val="left"/>
      <w:pPr>
        <w:ind w:left="360" w:hanging="360"/>
      </w:pPr>
      <w:rPr>
        <w:rFonts w:ascii="TheSans C5 Plain" w:eastAsia="Times New Roman" w:hAnsi="TheSans C5 Plain" w:cs="Tahoma"/>
      </w:rPr>
    </w:lvl>
    <w:lvl w:ilvl="1" w:tplc="4CAA76B0">
      <w:start w:val="1"/>
      <w:numFmt w:val="lowerLetter"/>
      <w:lvlText w:val="%2."/>
      <w:lvlJc w:val="left"/>
      <w:pPr>
        <w:ind w:left="1440" w:hanging="360"/>
      </w:pPr>
      <w:rPr>
        <w:rFonts w:ascii="TheSans C5 Plain" w:eastAsia="Times New Roman" w:hAnsi="TheSans C5 Plain" w:cs="Tahoma"/>
      </w:rPr>
    </w:lvl>
    <w:lvl w:ilvl="2" w:tplc="F292549A">
      <w:start w:val="1"/>
      <w:numFmt w:val="decimal"/>
      <w:lvlText w:val="%3.)"/>
      <w:lvlJc w:val="left"/>
      <w:pPr>
        <w:ind w:left="2340" w:hanging="360"/>
      </w:pPr>
      <w:rPr>
        <w:rFonts w:hint="default"/>
      </w:r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623919592">
    <w:abstractNumId w:val="7"/>
  </w:num>
  <w:num w:numId="2" w16cid:durableId="546143830">
    <w:abstractNumId w:val="2"/>
  </w:num>
  <w:num w:numId="3" w16cid:durableId="1954821679">
    <w:abstractNumId w:val="9"/>
  </w:num>
  <w:num w:numId="4" w16cid:durableId="1295335625">
    <w:abstractNumId w:val="1"/>
  </w:num>
  <w:num w:numId="5" w16cid:durableId="1290864656">
    <w:abstractNumId w:val="5"/>
  </w:num>
  <w:num w:numId="6" w16cid:durableId="1504970530">
    <w:abstractNumId w:val="8"/>
  </w:num>
  <w:num w:numId="7" w16cid:durableId="1994409304">
    <w:abstractNumId w:val="4"/>
  </w:num>
  <w:num w:numId="8" w16cid:durableId="853224309">
    <w:abstractNumId w:val="6"/>
  </w:num>
  <w:num w:numId="9" w16cid:durableId="27295275">
    <w:abstractNumId w:val="3"/>
  </w:num>
  <w:num w:numId="10" w16cid:durableId="271128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AC2"/>
    <w:rsid w:val="000812FE"/>
    <w:rsid w:val="000A524E"/>
    <w:rsid w:val="0011070D"/>
    <w:rsid w:val="00340AC2"/>
    <w:rsid w:val="0065279F"/>
    <w:rsid w:val="006E0D65"/>
    <w:rsid w:val="009B0C69"/>
    <w:rsid w:val="00A30AA5"/>
    <w:rsid w:val="00AE130F"/>
    <w:rsid w:val="00B95AAD"/>
    <w:rsid w:val="00C03212"/>
    <w:rsid w:val="00C12E6D"/>
    <w:rsid w:val="00CA346D"/>
    <w:rsid w:val="00D25299"/>
    <w:rsid w:val="00D70618"/>
    <w:rsid w:val="00EA5F1B"/>
    <w:rsid w:val="00F66A72"/>
    <w:rsid w:val="00FB550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B6E02"/>
  <w15:chartTrackingRefBased/>
  <w15:docId w15:val="{4EB8F640-E097-4FD0-A5CE-4628A0329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40AC2"/>
  </w:style>
  <w:style w:type="paragraph" w:styleId="berschrift1">
    <w:name w:val="heading 1"/>
    <w:basedOn w:val="KeinLeerraum"/>
    <w:next w:val="Standard"/>
    <w:link w:val="berschrift1Zchn"/>
    <w:uiPriority w:val="9"/>
    <w:qFormat/>
    <w:rsid w:val="00340AC2"/>
    <w:pPr>
      <w:outlineLvl w:val="0"/>
    </w:pPr>
    <w:rPr>
      <w:rFonts w:ascii="TheSans C5 Bold" w:hAnsi="TheSans C5 Bold"/>
      <w:color w:val="006E89"/>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40AC2"/>
    <w:rPr>
      <w:rFonts w:ascii="TheSans C5 Bold" w:hAnsi="TheSans C5 Bold"/>
      <w:color w:val="006E89"/>
      <w:sz w:val="40"/>
    </w:rPr>
  </w:style>
  <w:style w:type="paragraph" w:styleId="KeinLeerraum">
    <w:name w:val="No Spacing"/>
    <w:uiPriority w:val="1"/>
    <w:qFormat/>
    <w:rsid w:val="00340AC2"/>
    <w:pPr>
      <w:spacing w:after="0" w:line="240" w:lineRule="auto"/>
    </w:pPr>
  </w:style>
  <w:style w:type="paragraph" w:styleId="Listenabsatz">
    <w:name w:val="List Paragraph"/>
    <w:basedOn w:val="Standard"/>
    <w:uiPriority w:val="34"/>
    <w:qFormat/>
    <w:rsid w:val="00340AC2"/>
    <w:pPr>
      <w:ind w:left="720"/>
      <w:contextualSpacing/>
    </w:pPr>
  </w:style>
  <w:style w:type="character" w:styleId="Hyperlink">
    <w:name w:val="Hyperlink"/>
    <w:basedOn w:val="Absatz-Standardschriftart"/>
    <w:uiPriority w:val="99"/>
    <w:unhideWhenUsed/>
    <w:rsid w:val="00340AC2"/>
    <w:rPr>
      <w:color w:val="0563C1" w:themeColor="hyperlink"/>
      <w:u w:val="single"/>
    </w:rPr>
  </w:style>
  <w:style w:type="paragraph" w:styleId="Kopfzeile">
    <w:name w:val="header"/>
    <w:basedOn w:val="Standard"/>
    <w:link w:val="KopfzeileZchn"/>
    <w:uiPriority w:val="99"/>
    <w:unhideWhenUsed/>
    <w:rsid w:val="00B95AA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95AAD"/>
  </w:style>
  <w:style w:type="paragraph" w:styleId="Fuzeile">
    <w:name w:val="footer"/>
    <w:basedOn w:val="Standard"/>
    <w:link w:val="FuzeileZchn"/>
    <w:uiPriority w:val="99"/>
    <w:unhideWhenUsed/>
    <w:rsid w:val="00B95AA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95AAD"/>
  </w:style>
  <w:style w:type="table" w:styleId="Tabellenraster">
    <w:name w:val="Table Grid"/>
    <w:basedOn w:val="NormaleTabelle"/>
    <w:uiPriority w:val="39"/>
    <w:rsid w:val="00110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esetze-im-internet.de/brkg_2005/BJNR141810005.html%20(08.08.2023)"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esetze-im-internet.de/bho/BHO.pdf%20(08.09.2023)"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bva.bund.de/SharedDocs/Downloads/DE/Aufgaben/ZMV/Zuwendungen_national/nebenbestimmungen_anbest_p_2019.pdf?__blob=publicationFile&amp;v=6%20(08.09.202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d779b2-185c-4851-a3ea-1a7ab1fbbbae" xsi:nil="true"/>
    <lcf76f155ced4ddcb4097134ff3c332f xmlns="bdb0cef0-4396-4ca1-b885-843b4e0f0bb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A745B30718F3C4199B8D6EC65879C69" ma:contentTypeVersion="20" ma:contentTypeDescription="Ein neues Dokument erstellen." ma:contentTypeScope="" ma:versionID="248ea6109d01e1346b8a975a3c869151">
  <xsd:schema xmlns:xsd="http://www.w3.org/2001/XMLSchema" xmlns:xs="http://www.w3.org/2001/XMLSchema" xmlns:p="http://schemas.microsoft.com/office/2006/metadata/properties" xmlns:ns2="bdb0cef0-4396-4ca1-b885-843b4e0f0bb6" xmlns:ns3="43d779b2-185c-4851-a3ea-1a7ab1fbbbae" targetNamespace="http://schemas.microsoft.com/office/2006/metadata/properties" ma:root="true" ma:fieldsID="bf8dd226edcd68b2fb64d93e9f7f8f17" ns2:_="" ns3:_="">
    <xsd:import namespace="bdb0cef0-4396-4ca1-b885-843b4e0f0bb6"/>
    <xsd:import namespace="43d779b2-185c-4851-a3ea-1a7ab1fbbba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b0cef0-4396-4ca1-b885-843b4e0f0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4163a830-0127-468b-a634-34457e77d07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d779b2-185c-4851-a3ea-1a7ab1fbbbae"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1dc60792-82e4-4511-be43-f61d76ed9632}" ma:internalName="TaxCatchAll" ma:showField="CatchAllData" ma:web="43d779b2-185c-4851-a3ea-1a7ab1fbbb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F28A77-9EAF-4079-861F-5AE30FC5D15D}">
  <ds:schemaRefs>
    <ds:schemaRef ds:uri="http://schemas.microsoft.com/office/2006/metadata/properties"/>
    <ds:schemaRef ds:uri="http://schemas.microsoft.com/office/infopath/2007/PartnerControls"/>
    <ds:schemaRef ds:uri="43d779b2-185c-4851-a3ea-1a7ab1fbbbae"/>
    <ds:schemaRef ds:uri="bdb0cef0-4396-4ca1-b885-843b4e0f0bb6"/>
  </ds:schemaRefs>
</ds:datastoreItem>
</file>

<file path=customXml/itemProps2.xml><?xml version="1.0" encoding="utf-8"?>
<ds:datastoreItem xmlns:ds="http://schemas.openxmlformats.org/officeDocument/2006/customXml" ds:itemID="{B2F43D52-FA67-4518-B6E0-CAB0006A343B}">
  <ds:schemaRefs>
    <ds:schemaRef ds:uri="http://schemas.microsoft.com/sharepoint/v3/contenttype/forms"/>
  </ds:schemaRefs>
</ds:datastoreItem>
</file>

<file path=customXml/itemProps3.xml><?xml version="1.0" encoding="utf-8"?>
<ds:datastoreItem xmlns:ds="http://schemas.openxmlformats.org/officeDocument/2006/customXml" ds:itemID="{93E87D75-D2B7-4609-9A5F-6A0C3DFB16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b0cef0-4396-4ca1-b885-843b4e0f0bb6"/>
    <ds:schemaRef ds:uri="43d779b2-185c-4851-a3ea-1a7ab1fbbb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1313</Words>
  <Characters>8274</Characters>
  <Application>Microsoft Office Word</Application>
  <DocSecurity>0</DocSecurity>
  <Lines>68</Lines>
  <Paragraphs>19</Paragraphs>
  <ScaleCrop>false</ScaleCrop>
  <Company/>
  <LinksUpToDate>false</LinksUpToDate>
  <CharactersWithSpaces>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Deutsche Chorjugend e.V.</dc:creator>
  <cp:keywords/>
  <dc:description/>
  <cp:lastModifiedBy>Hendrike Schoof</cp:lastModifiedBy>
  <cp:revision>12</cp:revision>
  <dcterms:created xsi:type="dcterms:W3CDTF">2024-02-19T14:09:00Z</dcterms:created>
  <dcterms:modified xsi:type="dcterms:W3CDTF">2026-07-29T10:43:00Z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0x010100BA745B30718F3C4199B8D6EC65879C69</vt:lpwstr>
  </property>
  <property fmtid="{D5CDD505-2E9C-101B-9397-08002B2CF9AE}" pid="3" name="MediaServiceImageTags">
    <vt:lpwstr/>
  </property>
</Properties>
</file>